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E5B94" w14:textId="77777777" w:rsidR="00ED4898" w:rsidRDefault="00ED4898" w:rsidP="00ED4898">
      <w:pPr>
        <w:pStyle w:val="Teksttre3fci3"/>
        <w:spacing w:line="450" w:lineRule="exact"/>
        <w:rPr>
          <w:rFonts w:ascii="Arial" w:hAnsi="Arial" w:cs="Arial"/>
          <w:szCs w:val="24"/>
        </w:rPr>
      </w:pPr>
      <w:r>
        <w:rPr>
          <w:rFonts w:ascii="Arial" w:hAnsi="Arial" w:cs="Arial"/>
          <w:color w:val="000000"/>
          <w:sz w:val="22"/>
          <w:szCs w:val="24"/>
        </w:rPr>
        <w:t>UMOWA</w:t>
      </w:r>
    </w:p>
    <w:p w14:paraId="4A0C1EB2" w14:textId="0E947860" w:rsidR="00ED4898" w:rsidRDefault="00ED4898" w:rsidP="00ED4898">
      <w:pPr>
        <w:pStyle w:val="Teksttre3fci3"/>
        <w:spacing w:line="450" w:lineRule="exact"/>
        <w:rPr>
          <w:rFonts w:ascii="Arial" w:hAnsi="Arial" w:cs="Arial"/>
          <w:szCs w:val="24"/>
        </w:rPr>
      </w:pPr>
      <w:r>
        <w:rPr>
          <w:rFonts w:ascii="Arial" w:hAnsi="Arial" w:cs="Arial"/>
          <w:color w:val="000000"/>
          <w:sz w:val="22"/>
          <w:szCs w:val="24"/>
        </w:rPr>
        <w:t xml:space="preserve">zawarta w Warszawie w dniu </w:t>
      </w:r>
      <w:r w:rsidR="00CB5508" w:rsidRPr="00CB5508">
        <w:rPr>
          <w:rFonts w:ascii="Arial" w:hAnsi="Arial" w:cs="Arial"/>
          <w:b/>
          <w:color w:val="000000"/>
          <w:sz w:val="22"/>
          <w:szCs w:val="24"/>
        </w:rPr>
        <w:t>……..</w:t>
      </w:r>
      <w:r w:rsidRPr="00CB5508">
        <w:rPr>
          <w:rFonts w:ascii="Arial" w:hAnsi="Arial" w:cs="Arial"/>
          <w:b/>
          <w:color w:val="000000"/>
          <w:sz w:val="22"/>
          <w:szCs w:val="24"/>
        </w:rPr>
        <w:t xml:space="preserve"> 2023</w:t>
      </w:r>
      <w:r>
        <w:rPr>
          <w:rFonts w:ascii="Arial" w:hAnsi="Arial" w:cs="Arial"/>
          <w:b/>
          <w:color w:val="000000"/>
          <w:sz w:val="22"/>
          <w:szCs w:val="24"/>
        </w:rPr>
        <w:t xml:space="preserve"> r.</w:t>
      </w:r>
      <w:r>
        <w:rPr>
          <w:rFonts w:ascii="Arial" w:hAnsi="Arial" w:cs="Arial"/>
          <w:color w:val="000000"/>
          <w:sz w:val="22"/>
          <w:szCs w:val="24"/>
        </w:rPr>
        <w:t xml:space="preserve"> pomiędzy:</w:t>
      </w:r>
    </w:p>
    <w:p w14:paraId="74E582DC" w14:textId="77777777" w:rsidR="00B23799" w:rsidRDefault="00B23799" w:rsidP="00ED4898">
      <w:pPr>
        <w:pStyle w:val="Teksttre3fci2"/>
        <w:spacing w:line="266" w:lineRule="exact"/>
        <w:ind w:firstLine="0"/>
        <w:rPr>
          <w:rFonts w:ascii="Arial" w:hAnsi="Arial" w:cs="Arial"/>
          <w:b/>
          <w:color w:val="000000"/>
          <w:sz w:val="22"/>
        </w:rPr>
      </w:pPr>
    </w:p>
    <w:p w14:paraId="4E027C03" w14:textId="53A5E2C7" w:rsidR="00ED4898" w:rsidRDefault="00ED4898" w:rsidP="00B23799">
      <w:pPr>
        <w:pStyle w:val="Teksttre3fci2"/>
        <w:spacing w:line="266" w:lineRule="exact"/>
        <w:ind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Szkołą Główną Gospodarstwa Wiejskiego w Warszawie</w:t>
      </w:r>
      <w:r>
        <w:rPr>
          <w:rFonts w:ascii="Arial" w:hAnsi="Arial" w:cs="Arial"/>
          <w:color w:val="000000"/>
          <w:sz w:val="22"/>
        </w:rPr>
        <w:t xml:space="preserve"> przy ul. Nowoursynowskiej 166, </w:t>
      </w:r>
      <w:r>
        <w:rPr>
          <w:rFonts w:ascii="Arial" w:hAnsi="Arial" w:cs="Arial"/>
          <w:color w:val="000000"/>
          <w:sz w:val="22"/>
        </w:rPr>
        <w:br/>
        <w:t>02-787 Warszawa,</w:t>
      </w:r>
      <w:r w:rsidR="00B23799">
        <w:rPr>
          <w:rFonts w:ascii="Arial" w:hAnsi="Arial" w:cs="Arial"/>
          <w:color w:val="000000"/>
          <w:sz w:val="22"/>
        </w:rPr>
        <w:t xml:space="preserve"> NIP: 525-000-74-25, REGON: 000001784, </w:t>
      </w:r>
      <w:r>
        <w:rPr>
          <w:rFonts w:ascii="Arial" w:hAnsi="Arial" w:cs="Arial"/>
          <w:color w:val="000000"/>
          <w:sz w:val="22"/>
        </w:rPr>
        <w:t>zwaną w dalszej treści umowy „</w:t>
      </w:r>
      <w:r w:rsidRPr="00B23799">
        <w:rPr>
          <w:rFonts w:ascii="Arial" w:hAnsi="Arial" w:cs="Arial"/>
          <w:color w:val="000000"/>
          <w:sz w:val="22"/>
          <w:u w:val="single"/>
        </w:rPr>
        <w:t>Zamawiającym</w:t>
      </w:r>
      <w:r>
        <w:rPr>
          <w:rFonts w:ascii="Arial" w:hAnsi="Arial" w:cs="Arial"/>
          <w:color w:val="000000"/>
          <w:sz w:val="22"/>
        </w:rPr>
        <w:t>”, reprezentowaną przez:</w:t>
      </w:r>
    </w:p>
    <w:p w14:paraId="04059A88" w14:textId="37F2C54B" w:rsidR="00ED4898" w:rsidRDefault="00B23799" w:rsidP="00B23799">
      <w:pPr>
        <w:pStyle w:val="Teksttre3fci2"/>
        <w:numPr>
          <w:ilvl w:val="0"/>
          <w:numId w:val="33"/>
        </w:numPr>
        <w:tabs>
          <w:tab w:val="left" w:pos="335"/>
          <w:tab w:val="left" w:pos="3523"/>
        </w:tabs>
        <w:spacing w:line="270" w:lineRule="exact"/>
        <w:contextualSpacing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d</w:t>
      </w:r>
      <w:r w:rsidR="00ED4898">
        <w:rPr>
          <w:rFonts w:ascii="Arial" w:hAnsi="Arial" w:cs="Arial"/>
          <w:color w:val="000000"/>
          <w:sz w:val="22"/>
        </w:rPr>
        <w:t>r inż. Władysława W. Skarżyńskiego – Kanclerza</w:t>
      </w:r>
      <w:r>
        <w:rPr>
          <w:rFonts w:ascii="Arial" w:hAnsi="Arial" w:cs="Arial"/>
          <w:color w:val="000000"/>
          <w:sz w:val="22"/>
        </w:rPr>
        <w:t xml:space="preserve"> SGGW</w:t>
      </w:r>
    </w:p>
    <w:p w14:paraId="0EA4F066" w14:textId="0B2F78CA" w:rsidR="00ED4898" w:rsidRDefault="00ED4898" w:rsidP="00B23799">
      <w:pPr>
        <w:pStyle w:val="Teksttre3fci2"/>
        <w:numPr>
          <w:ilvl w:val="0"/>
          <w:numId w:val="33"/>
        </w:numPr>
        <w:tabs>
          <w:tab w:val="left" w:pos="335"/>
          <w:tab w:val="left" w:pos="3523"/>
        </w:tabs>
        <w:spacing w:line="270" w:lineRule="exact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przy kontrasygnacie finansowej</w:t>
      </w:r>
      <w:r w:rsidR="00B23799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 xml:space="preserve">Mgr Anny Kamińskiej –   Kwestor </w:t>
      </w:r>
      <w:r w:rsidR="00B23799">
        <w:rPr>
          <w:rFonts w:ascii="Arial" w:hAnsi="Arial" w:cs="Arial"/>
          <w:color w:val="000000"/>
          <w:sz w:val="22"/>
        </w:rPr>
        <w:t>SGGW</w:t>
      </w:r>
    </w:p>
    <w:p w14:paraId="7304D0D0" w14:textId="77777777" w:rsidR="00ED4898" w:rsidRDefault="00ED4898" w:rsidP="00ED4898">
      <w:pPr>
        <w:pStyle w:val="Teksttre3fci2"/>
        <w:spacing w:line="270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a</w:t>
      </w:r>
    </w:p>
    <w:p w14:paraId="1414A9C8" w14:textId="13092354" w:rsidR="00ED4898" w:rsidRDefault="00ED4898" w:rsidP="00B23799">
      <w:pPr>
        <w:pStyle w:val="Teksttre3fci2"/>
        <w:spacing w:line="270" w:lineRule="exact"/>
        <w:ind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….., wpisan</w:t>
      </w:r>
      <w:r w:rsidR="00B23799">
        <w:rPr>
          <w:rFonts w:ascii="Arial" w:hAnsi="Arial" w:cs="Arial"/>
          <w:color w:val="000000"/>
          <w:sz w:val="22"/>
        </w:rPr>
        <w:t>ą</w:t>
      </w:r>
      <w:r>
        <w:rPr>
          <w:rFonts w:ascii="Arial" w:hAnsi="Arial" w:cs="Arial"/>
          <w:color w:val="000000"/>
          <w:sz w:val="22"/>
        </w:rPr>
        <w:t xml:space="preserve"> do Rejestru Przedsiębiorców Krajowego Rejestru Sądowego pod nr KRS ….., prowadzonego przez Sąd Rejonowy dla …., XI Wydział Gospodarczy Krajowego Rejestru Sądowego, z kapitałem zakładowym w wysokości ……… zł</w:t>
      </w:r>
      <w:r w:rsidR="00B23799">
        <w:rPr>
          <w:rFonts w:ascii="Arial" w:hAnsi="Arial" w:cs="Arial"/>
          <w:color w:val="000000"/>
          <w:sz w:val="22"/>
        </w:rPr>
        <w:t>, NIP: ……. , REGON: …….. , zwaną w dalszej treści Umowy „</w:t>
      </w:r>
      <w:r w:rsidR="00B23799">
        <w:rPr>
          <w:rFonts w:ascii="Arial" w:hAnsi="Arial" w:cs="Arial"/>
          <w:color w:val="000000"/>
          <w:sz w:val="22"/>
          <w:u w:val="single"/>
        </w:rPr>
        <w:t>Wykonawcą</w:t>
      </w:r>
      <w:r w:rsidR="00B23799">
        <w:rPr>
          <w:rFonts w:ascii="Arial" w:hAnsi="Arial" w:cs="Arial"/>
          <w:color w:val="000000"/>
          <w:sz w:val="22"/>
        </w:rPr>
        <w:t xml:space="preserve">”, </w:t>
      </w:r>
      <w:r>
        <w:rPr>
          <w:rFonts w:ascii="Arial" w:hAnsi="Arial" w:cs="Arial"/>
          <w:color w:val="000000"/>
          <w:sz w:val="22"/>
        </w:rPr>
        <w:t>reprezentowaną przez:</w:t>
      </w:r>
    </w:p>
    <w:p w14:paraId="77C21DF1" w14:textId="77777777" w:rsidR="00ED4898" w:rsidRDefault="00ED4898" w:rsidP="00ED4898">
      <w:pPr>
        <w:pStyle w:val="Teksttre3fci2"/>
        <w:spacing w:line="270" w:lineRule="exact"/>
        <w:ind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…………………… , na podstawie Pełnomocnictwa z dnia 00 00 0000 r.,</w:t>
      </w:r>
    </w:p>
    <w:p w14:paraId="6D03A0E8" w14:textId="30F9AD90" w:rsidR="00ED4898" w:rsidRDefault="00ED4898" w:rsidP="00ED4898">
      <w:pPr>
        <w:pStyle w:val="Teksttre3fci2"/>
        <w:spacing w:line="270" w:lineRule="exact"/>
        <w:ind w:firstLine="0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zwany</w:t>
      </w:r>
      <w:r w:rsidR="00B23799">
        <w:rPr>
          <w:rFonts w:ascii="Arial" w:hAnsi="Arial" w:cs="Arial"/>
          <w:color w:val="000000"/>
          <w:sz w:val="22"/>
        </w:rPr>
        <w:t>ch</w:t>
      </w:r>
      <w:r>
        <w:rPr>
          <w:rFonts w:ascii="Arial" w:hAnsi="Arial" w:cs="Arial"/>
          <w:color w:val="000000"/>
          <w:sz w:val="22"/>
        </w:rPr>
        <w:t xml:space="preserve"> w dalszej treści umowy</w:t>
      </w:r>
      <w:r w:rsidR="00B23799">
        <w:rPr>
          <w:rFonts w:ascii="Arial" w:hAnsi="Arial" w:cs="Arial"/>
          <w:color w:val="000000"/>
          <w:sz w:val="22"/>
        </w:rPr>
        <w:t xml:space="preserve"> łącznie także</w:t>
      </w:r>
      <w:bookmarkStart w:id="0" w:name="bookmark0"/>
      <w:r w:rsidR="00B23799">
        <w:rPr>
          <w:rFonts w:ascii="Arial" w:hAnsi="Arial" w:cs="Arial"/>
          <w:color w:val="000000"/>
          <w:sz w:val="22"/>
        </w:rPr>
        <w:t xml:space="preserve"> „</w:t>
      </w:r>
      <w:r w:rsidR="00B23799">
        <w:rPr>
          <w:rFonts w:ascii="Arial" w:hAnsi="Arial" w:cs="Arial"/>
          <w:color w:val="000000"/>
          <w:sz w:val="22"/>
          <w:u w:val="single"/>
        </w:rPr>
        <w:t>Stronami</w:t>
      </w:r>
      <w:r w:rsidR="00B23799">
        <w:rPr>
          <w:rFonts w:ascii="Arial" w:hAnsi="Arial" w:cs="Arial"/>
          <w:color w:val="000000"/>
          <w:sz w:val="22"/>
        </w:rPr>
        <w:t>”</w:t>
      </w:r>
    </w:p>
    <w:p w14:paraId="75844606" w14:textId="5A364E7A" w:rsidR="00B23799" w:rsidRDefault="00B23799" w:rsidP="00ED4898">
      <w:pPr>
        <w:pStyle w:val="Teksttre3fci2"/>
        <w:spacing w:line="270" w:lineRule="exact"/>
        <w:ind w:firstLine="0"/>
        <w:rPr>
          <w:rFonts w:ascii="Arial" w:hAnsi="Arial" w:cs="Arial"/>
        </w:rPr>
      </w:pPr>
      <w:r>
        <w:rPr>
          <w:rFonts w:ascii="Arial" w:hAnsi="Arial" w:cs="Arial"/>
        </w:rPr>
        <w:t>o następującej treści:</w:t>
      </w:r>
    </w:p>
    <w:p w14:paraId="3F40D5F3" w14:textId="77777777" w:rsidR="00ED4898" w:rsidRDefault="00ED4898" w:rsidP="00ED4898">
      <w:pPr>
        <w:pStyle w:val="Teksttre3fci2"/>
        <w:spacing w:after="198" w:line="240" w:lineRule="exact"/>
        <w:ind w:left="340" w:hanging="340"/>
        <w:jc w:val="both"/>
        <w:rPr>
          <w:rFonts w:ascii="Arial" w:hAnsi="Arial" w:cs="Arial"/>
        </w:rPr>
      </w:pPr>
    </w:p>
    <w:p w14:paraId="355C93E2" w14:textId="77777777" w:rsidR="00ED4898" w:rsidRDefault="00ED4898" w:rsidP="00ED4898">
      <w:pPr>
        <w:pStyle w:val="Teksttre3fci2"/>
        <w:spacing w:after="237" w:line="270" w:lineRule="exact"/>
        <w:ind w:firstLine="0"/>
        <w:jc w:val="center"/>
        <w:rPr>
          <w:rFonts w:ascii="Arial" w:hAnsi="Arial" w:cs="Arial"/>
        </w:rPr>
      </w:pPr>
      <w:bookmarkStart w:id="1" w:name="Bookmark"/>
      <w:bookmarkEnd w:id="0"/>
      <w:bookmarkEnd w:id="1"/>
      <w:r>
        <w:rPr>
          <w:rFonts w:ascii="Arial" w:hAnsi="Arial" w:cs="Arial"/>
          <w:b/>
          <w:color w:val="000000"/>
          <w:sz w:val="22"/>
        </w:rPr>
        <w:t>§ 1 OŚWIADCZENIA</w:t>
      </w:r>
    </w:p>
    <w:p w14:paraId="3BA21F51" w14:textId="77777777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oświadcza, że jest uprawniony do prowadzenia działalności gospodarczej </w:t>
      </w:r>
      <w:r>
        <w:rPr>
          <w:rFonts w:ascii="Arial" w:hAnsi="Arial" w:cs="Arial"/>
          <w:color w:val="000000"/>
          <w:sz w:val="22"/>
        </w:rPr>
        <w:br/>
        <w:t>w zakresie objętym przedmiotem niniejszej Umowy.</w:t>
      </w:r>
    </w:p>
    <w:p w14:paraId="55983493" w14:textId="77777777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Wykonawca oświadcza, że posiada odpowiednie możliwości osobowe i techniczne, konieczne dla realizacji zamówienia będącego przedmiotem niniejszej Umowy.</w:t>
      </w:r>
    </w:p>
    <w:p w14:paraId="4B25D68D" w14:textId="77777777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Zamawiający oświadcza, że posiada Numer Identyfikacji Podatkowej NIP </w:t>
      </w:r>
      <w:r>
        <w:rPr>
          <w:rFonts w:ascii="Arial" w:hAnsi="Arial" w:cs="Arial"/>
          <w:b/>
          <w:color w:val="000000"/>
          <w:sz w:val="22"/>
        </w:rPr>
        <w:t xml:space="preserve">525-000-74-25 </w:t>
      </w:r>
      <w:r>
        <w:rPr>
          <w:rFonts w:ascii="Arial" w:hAnsi="Arial" w:cs="Arial"/>
          <w:b/>
          <w:color w:val="000000"/>
          <w:sz w:val="22"/>
        </w:rPr>
        <w:br/>
      </w:r>
      <w:r>
        <w:rPr>
          <w:rFonts w:ascii="Arial" w:hAnsi="Arial" w:cs="Arial"/>
          <w:color w:val="000000"/>
          <w:sz w:val="22"/>
        </w:rPr>
        <w:t xml:space="preserve">oraz REGON </w:t>
      </w:r>
      <w:r>
        <w:rPr>
          <w:rFonts w:ascii="Arial" w:hAnsi="Arial" w:cs="Arial"/>
          <w:b/>
          <w:color w:val="000000"/>
          <w:sz w:val="22"/>
        </w:rPr>
        <w:t>000001784.</w:t>
      </w:r>
    </w:p>
    <w:p w14:paraId="05A4AF53" w14:textId="77777777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oświadcza, że posiada Numer Identyfikacji Podatkowej NIP </w:t>
      </w:r>
      <w:r>
        <w:rPr>
          <w:rFonts w:ascii="Arial" w:hAnsi="Arial" w:cs="Arial"/>
          <w:b/>
          <w:color w:val="000000"/>
          <w:sz w:val="22"/>
        </w:rPr>
        <w:t>000-000-000</w:t>
      </w:r>
      <w:r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br/>
        <w:t xml:space="preserve">oraz REGON </w:t>
      </w:r>
      <w:r>
        <w:rPr>
          <w:rFonts w:ascii="Arial" w:hAnsi="Arial" w:cs="Arial"/>
          <w:b/>
          <w:color w:val="000000"/>
          <w:sz w:val="22"/>
        </w:rPr>
        <w:t>000000000.</w:t>
      </w:r>
      <w:bookmarkStart w:id="2" w:name="bookmark2"/>
      <w:bookmarkEnd w:id="2"/>
    </w:p>
    <w:p w14:paraId="19E6BD4D" w14:textId="77777777" w:rsidR="00ED4898" w:rsidRDefault="00ED4898" w:rsidP="00ED4898">
      <w:pPr>
        <w:pStyle w:val="Teksttre3fci2"/>
        <w:tabs>
          <w:tab w:val="left" w:pos="335"/>
        </w:tabs>
        <w:spacing w:line="274" w:lineRule="exact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2 PRZEDMIOT UMOWY</w:t>
      </w:r>
    </w:p>
    <w:p w14:paraId="43F8E4A6" w14:textId="7BC36FE4" w:rsidR="00ED4898" w:rsidRDefault="00ED4898" w:rsidP="00ED4898">
      <w:pPr>
        <w:pStyle w:val="Teksttre3fci2"/>
        <w:numPr>
          <w:ilvl w:val="0"/>
          <w:numId w:val="16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Przedmiot zamówienia stanowi wykonanie usług laboratoryjnych</w:t>
      </w:r>
      <w:r w:rsidR="004C46CF">
        <w:rPr>
          <w:rFonts w:ascii="Arial" w:hAnsi="Arial" w:cs="Arial"/>
          <w:color w:val="000000"/>
          <w:sz w:val="22"/>
        </w:rPr>
        <w:t>, których s</w:t>
      </w:r>
      <w:r>
        <w:rPr>
          <w:rFonts w:ascii="Arial" w:hAnsi="Arial" w:cs="Arial"/>
          <w:color w:val="000000"/>
          <w:sz w:val="22"/>
        </w:rPr>
        <w:t xml:space="preserve">zczegółowy wykaz </w:t>
      </w:r>
      <w:r w:rsidR="004C46CF">
        <w:rPr>
          <w:rFonts w:ascii="Arial" w:hAnsi="Arial" w:cs="Arial"/>
          <w:color w:val="000000"/>
          <w:sz w:val="22"/>
        </w:rPr>
        <w:t>określono w Z</w:t>
      </w:r>
      <w:r>
        <w:rPr>
          <w:rFonts w:ascii="Arial" w:hAnsi="Arial" w:cs="Arial"/>
          <w:color w:val="000000"/>
          <w:sz w:val="22"/>
        </w:rPr>
        <w:t>ałącznik</w:t>
      </w:r>
      <w:r w:rsidR="004C46CF">
        <w:rPr>
          <w:rFonts w:ascii="Arial" w:hAnsi="Arial" w:cs="Arial"/>
          <w:color w:val="000000"/>
          <w:sz w:val="22"/>
        </w:rPr>
        <w:t>u</w:t>
      </w:r>
      <w:r>
        <w:rPr>
          <w:rFonts w:ascii="Arial" w:hAnsi="Arial" w:cs="Arial"/>
          <w:color w:val="000000"/>
          <w:sz w:val="22"/>
        </w:rPr>
        <w:t xml:space="preserve"> nr 1</w:t>
      </w:r>
      <w:r w:rsidR="004C46CF">
        <w:rPr>
          <w:rFonts w:ascii="Arial" w:hAnsi="Arial" w:cs="Arial"/>
          <w:color w:val="000000"/>
          <w:sz w:val="22"/>
        </w:rPr>
        <w:t xml:space="preserve"> do Umowy, zwanych dalej także usługami.</w:t>
      </w:r>
    </w:p>
    <w:p w14:paraId="3E689E8E" w14:textId="46AFB789" w:rsidR="00ED4898" w:rsidRDefault="00ED4898" w:rsidP="00ED4898">
      <w:pPr>
        <w:pStyle w:val="Teksttre3fci2"/>
        <w:numPr>
          <w:ilvl w:val="0"/>
          <w:numId w:val="16"/>
        </w:numPr>
        <w:tabs>
          <w:tab w:val="left" w:pos="1028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Usługi wykonywane będą każdorazowo na podstawie skierowań</w:t>
      </w:r>
      <w:r w:rsidR="004C46CF">
        <w:rPr>
          <w:rFonts w:ascii="Arial" w:hAnsi="Arial" w:cs="Arial"/>
          <w:color w:val="000000"/>
          <w:sz w:val="22"/>
        </w:rPr>
        <w:t>,</w:t>
      </w:r>
      <w:r>
        <w:rPr>
          <w:rFonts w:ascii="Arial" w:hAnsi="Arial" w:cs="Arial"/>
          <w:color w:val="000000"/>
          <w:sz w:val="22"/>
        </w:rPr>
        <w:t xml:space="preserve"> wystawionych przez Zamawiającego</w:t>
      </w:r>
      <w:r w:rsidR="00927642">
        <w:rPr>
          <w:rFonts w:ascii="Arial" w:hAnsi="Arial" w:cs="Arial"/>
          <w:color w:val="000000"/>
          <w:sz w:val="22"/>
        </w:rPr>
        <w:t xml:space="preserve"> w systemie LAB-BIT</w:t>
      </w:r>
      <w:r>
        <w:rPr>
          <w:rFonts w:ascii="Arial" w:hAnsi="Arial" w:cs="Arial"/>
          <w:color w:val="000000"/>
          <w:sz w:val="22"/>
        </w:rPr>
        <w:t>.</w:t>
      </w:r>
    </w:p>
    <w:p w14:paraId="4E9776CA" w14:textId="51F62C78" w:rsidR="00ED4898" w:rsidRDefault="00ED4898" w:rsidP="00ED4898">
      <w:pPr>
        <w:pStyle w:val="Teksttre3fci2"/>
        <w:numPr>
          <w:ilvl w:val="0"/>
          <w:numId w:val="16"/>
        </w:numPr>
        <w:tabs>
          <w:tab w:val="left" w:pos="1028"/>
        </w:tabs>
        <w:spacing w:line="295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zapewnia wykonanie </w:t>
      </w:r>
      <w:r w:rsidR="004C46CF">
        <w:rPr>
          <w:rFonts w:ascii="Arial" w:hAnsi="Arial" w:cs="Arial"/>
          <w:color w:val="000000"/>
          <w:sz w:val="22"/>
        </w:rPr>
        <w:t>usług</w:t>
      </w:r>
      <w:r>
        <w:rPr>
          <w:rFonts w:ascii="Arial" w:hAnsi="Arial" w:cs="Arial"/>
          <w:color w:val="000000"/>
          <w:sz w:val="22"/>
        </w:rPr>
        <w:t xml:space="preserve"> przez osoby o odpowiednich uprawnieniach i kwalifikacjach przewidzianych w obowiązujących przepisach.</w:t>
      </w:r>
    </w:p>
    <w:p w14:paraId="23B50EFB" w14:textId="5AF7DBDF" w:rsidR="00ED4898" w:rsidRDefault="00ED4898" w:rsidP="00ED4898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zobowiązuje się do odbierania materiału do badań, codziennie od </w:t>
      </w:r>
      <w:r>
        <w:rPr>
          <w:rFonts w:ascii="Arial" w:hAnsi="Arial" w:cs="Arial"/>
          <w:color w:val="000000"/>
          <w:sz w:val="22"/>
        </w:rPr>
        <w:lastRenderedPageBreak/>
        <w:t>poniedziałku do piątku do godziny 1</w:t>
      </w:r>
      <w:r w:rsidR="00927642">
        <w:rPr>
          <w:rFonts w:ascii="Arial" w:hAnsi="Arial" w:cs="Arial"/>
          <w:color w:val="000000"/>
          <w:sz w:val="22"/>
        </w:rPr>
        <w:t>1</w:t>
      </w:r>
      <w:r>
        <w:rPr>
          <w:rFonts w:ascii="Arial" w:hAnsi="Arial" w:cs="Arial"/>
          <w:color w:val="000000"/>
          <w:sz w:val="22"/>
        </w:rPr>
        <w:t>:30. Wykonawca zobowiązuje się do transportu próbek w chłodzonych pojemnikach.</w:t>
      </w:r>
    </w:p>
    <w:p w14:paraId="01FB0B0A" w14:textId="77777777" w:rsidR="00134F38" w:rsidRPr="00134F38" w:rsidRDefault="00ED4898" w:rsidP="00134F38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zobowiązuje się do zapewnienia </w:t>
      </w:r>
      <w:r w:rsidR="00927642">
        <w:rPr>
          <w:rFonts w:ascii="Arial" w:hAnsi="Arial" w:cs="Arial"/>
          <w:color w:val="000000"/>
          <w:sz w:val="22"/>
        </w:rPr>
        <w:t>wymaganych dokumentów</w:t>
      </w:r>
      <w:r>
        <w:rPr>
          <w:rFonts w:ascii="Arial" w:hAnsi="Arial" w:cs="Arial"/>
          <w:color w:val="000000"/>
          <w:sz w:val="22"/>
        </w:rPr>
        <w:t>, kodów paskowych oraz niezbędnych pojemników i probówek próżniowych do pobierania materiału do badania.</w:t>
      </w:r>
    </w:p>
    <w:p w14:paraId="01DE7EE6" w14:textId="3A64365B" w:rsidR="00134F38" w:rsidRPr="00AA7878" w:rsidRDefault="00ED4898" w:rsidP="00134F38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  <w:color w:val="000000"/>
          <w:sz w:val="22"/>
        </w:rPr>
      </w:pPr>
      <w:r w:rsidRPr="00AA7878">
        <w:rPr>
          <w:rFonts w:ascii="Arial" w:hAnsi="Arial" w:cs="Arial"/>
          <w:color w:val="000000"/>
          <w:sz w:val="22"/>
        </w:rPr>
        <w:t xml:space="preserve">Wykonawca zobowiązuje się do dostarczania wyników badań </w:t>
      </w:r>
      <w:r w:rsidR="00AA7878" w:rsidRPr="00AA7878">
        <w:rPr>
          <w:rFonts w:ascii="Arial" w:hAnsi="Arial" w:cs="Arial"/>
          <w:color w:val="000000"/>
          <w:sz w:val="22"/>
        </w:rPr>
        <w:t>do</w:t>
      </w:r>
      <w:r w:rsidRPr="00AA7878">
        <w:rPr>
          <w:rFonts w:ascii="Arial" w:hAnsi="Arial" w:cs="Arial"/>
          <w:color w:val="000000"/>
          <w:sz w:val="22"/>
        </w:rPr>
        <w:t xml:space="preserve"> </w:t>
      </w:r>
      <w:r w:rsidR="00927642" w:rsidRPr="00AA7878">
        <w:rPr>
          <w:rFonts w:ascii="Arial" w:hAnsi="Arial" w:cs="Arial"/>
          <w:color w:val="000000"/>
          <w:sz w:val="22"/>
        </w:rPr>
        <w:t>NZOZ SGGW</w:t>
      </w:r>
      <w:r w:rsidRPr="00AA7878">
        <w:rPr>
          <w:rFonts w:ascii="Arial" w:hAnsi="Arial" w:cs="Arial"/>
          <w:color w:val="000000"/>
          <w:sz w:val="22"/>
        </w:rPr>
        <w:t xml:space="preserve"> w formie </w:t>
      </w:r>
      <w:r w:rsidR="00927642" w:rsidRPr="00AA7878">
        <w:rPr>
          <w:rFonts w:ascii="Arial" w:hAnsi="Arial" w:cs="Arial"/>
          <w:color w:val="000000"/>
          <w:sz w:val="22"/>
        </w:rPr>
        <w:t xml:space="preserve">elektronicznej </w:t>
      </w:r>
      <w:r w:rsidR="00AA7878" w:rsidRPr="00AA7878">
        <w:rPr>
          <w:rFonts w:ascii="Arial" w:hAnsi="Arial" w:cs="Arial"/>
          <w:color w:val="000000"/>
          <w:sz w:val="22"/>
        </w:rPr>
        <w:t>lub</w:t>
      </w:r>
      <w:r w:rsidR="00927642" w:rsidRPr="00AA7878">
        <w:rPr>
          <w:rFonts w:ascii="Arial" w:hAnsi="Arial" w:cs="Arial"/>
          <w:color w:val="000000"/>
          <w:sz w:val="22"/>
        </w:rPr>
        <w:t xml:space="preserve"> </w:t>
      </w:r>
      <w:r w:rsidR="00134F38" w:rsidRPr="00AA7878">
        <w:rPr>
          <w:rFonts w:ascii="Arial" w:hAnsi="Arial" w:cs="Arial"/>
          <w:color w:val="000000"/>
          <w:sz w:val="22"/>
        </w:rPr>
        <w:t>w formie papierowej na swój koszt, jeżeli forma papierowa jest wymagana innymi przepisami prawa.</w:t>
      </w:r>
    </w:p>
    <w:p w14:paraId="5E2BF5EB" w14:textId="231AA3F6" w:rsidR="00ED4898" w:rsidRDefault="00ED4898" w:rsidP="00ED4898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nie ponosi odpowiedzialności za wyniki badań, które są obarczone błędem przed analitycznym powstałym </w:t>
      </w:r>
      <w:r w:rsidR="00134F38">
        <w:rPr>
          <w:rFonts w:ascii="Arial" w:hAnsi="Arial" w:cs="Arial"/>
          <w:color w:val="000000"/>
          <w:sz w:val="22"/>
        </w:rPr>
        <w:t>z</w:t>
      </w:r>
      <w:r>
        <w:rPr>
          <w:rFonts w:ascii="Arial" w:hAnsi="Arial" w:cs="Arial"/>
          <w:color w:val="000000"/>
          <w:sz w:val="22"/>
        </w:rPr>
        <w:t xml:space="preserve"> winy Zamawiającego (zamiana próbki, zamiana nazwiska pacjenta itp.), który nie mógł być wykryty przez Wykonawcę przed wykonaniem badania. W przypadku stwierdzenia błędów związanych z dostarczoną próbką Wykonawca zastrzega sobie prawo do niewykonywania badań.</w:t>
      </w:r>
    </w:p>
    <w:p w14:paraId="4ED70362" w14:textId="77777777" w:rsidR="00ED4898" w:rsidRDefault="00ED4898" w:rsidP="00ED4898">
      <w:pPr>
        <w:pStyle w:val="Teksttre3fci2"/>
        <w:numPr>
          <w:ilvl w:val="0"/>
          <w:numId w:val="16"/>
        </w:numPr>
        <w:tabs>
          <w:tab w:val="left" w:pos="975"/>
        </w:tabs>
        <w:spacing w:line="270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Koszty związane z usługami zawartymi w ust. 4 i 5 pokrywa Wykonawca.</w:t>
      </w:r>
    </w:p>
    <w:p w14:paraId="29A997D3" w14:textId="77777777" w:rsidR="00ED4898" w:rsidRDefault="00ED4898" w:rsidP="00ED4898">
      <w:pPr>
        <w:pStyle w:val="Teksttre3fci2"/>
        <w:numPr>
          <w:ilvl w:val="0"/>
          <w:numId w:val="16"/>
        </w:numPr>
        <w:tabs>
          <w:tab w:val="left" w:pos="975"/>
        </w:tabs>
        <w:spacing w:line="270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Usługi laboratoryjne określone w § 2 ust. 1 na rzecz Zamawiającego będą udzielane </w:t>
      </w:r>
      <w:r>
        <w:rPr>
          <w:rFonts w:ascii="Arial" w:hAnsi="Arial" w:cs="Arial"/>
          <w:color w:val="000000"/>
          <w:sz w:val="22"/>
        </w:rPr>
        <w:br/>
        <w:t>w jednostkach organizacyjnych Wykonawcy.</w:t>
      </w:r>
    </w:p>
    <w:p w14:paraId="6A324F98" w14:textId="77777777" w:rsidR="00ED4898" w:rsidRPr="00E6362F" w:rsidRDefault="00ED4898" w:rsidP="00ED4898">
      <w:pPr>
        <w:pStyle w:val="Teksttre3fci2"/>
        <w:numPr>
          <w:ilvl w:val="0"/>
          <w:numId w:val="16"/>
        </w:numPr>
        <w:tabs>
          <w:tab w:val="left" w:pos="975"/>
        </w:tabs>
        <w:spacing w:line="270" w:lineRule="exact"/>
        <w:ind w:left="320" w:hanging="320"/>
        <w:jc w:val="both"/>
        <w:rPr>
          <w:rFonts w:ascii="Arial" w:hAnsi="Arial" w:cs="Arial"/>
        </w:rPr>
      </w:pPr>
      <w:r w:rsidRPr="00E6362F">
        <w:rPr>
          <w:rFonts w:ascii="Arial" w:hAnsi="Arial" w:cs="Arial"/>
          <w:color w:val="000000"/>
          <w:sz w:val="22"/>
        </w:rPr>
        <w:t>Wykonawca zobowiązuje się do:</w:t>
      </w:r>
    </w:p>
    <w:p w14:paraId="2724612C" w14:textId="77777777" w:rsidR="00ED4898" w:rsidRDefault="00ED4898" w:rsidP="00ED4898">
      <w:pPr>
        <w:pStyle w:val="Teksttre3fci2"/>
        <w:numPr>
          <w:ilvl w:val="0"/>
          <w:numId w:val="26"/>
        </w:numPr>
        <w:tabs>
          <w:tab w:val="left" w:pos="2715"/>
        </w:tabs>
        <w:spacing w:line="270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Prowadzenia dokumentacji medycznej związanej z udzielanymi usługami laboratoryjnymi oraz rejestracji zgłaszających się osób skierowanych przez Zamawiającego.</w:t>
      </w:r>
    </w:p>
    <w:p w14:paraId="39B09E7D" w14:textId="77777777" w:rsidR="00ED4898" w:rsidRDefault="00ED4898" w:rsidP="00ED4898">
      <w:pPr>
        <w:pStyle w:val="Teksttre3fci2"/>
        <w:numPr>
          <w:ilvl w:val="0"/>
          <w:numId w:val="26"/>
        </w:numPr>
        <w:tabs>
          <w:tab w:val="left" w:pos="2715"/>
        </w:tabs>
        <w:spacing w:line="270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Przechowywania dokumentacji określonej w punkcie a) przez okres 10 lat.</w:t>
      </w:r>
    </w:p>
    <w:p w14:paraId="47BD0284" w14:textId="77777777" w:rsidR="00ED4898" w:rsidRDefault="00ED4898" w:rsidP="00ED4898">
      <w:pPr>
        <w:pStyle w:val="Teksttre3fci2"/>
        <w:numPr>
          <w:ilvl w:val="0"/>
          <w:numId w:val="26"/>
        </w:numPr>
        <w:tabs>
          <w:tab w:val="left" w:pos="2715"/>
        </w:tabs>
        <w:spacing w:line="270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Poddania się kontroli Zamawiającego w zakresie wykonywania postanowień niniejszej umowy w sytuacjach tego wymagających, w sposób i na zasadach każdorazowo, odrębnie uzgodnionych przez strony.</w:t>
      </w:r>
    </w:p>
    <w:p w14:paraId="39166B61" w14:textId="77777777" w:rsidR="00ED4898" w:rsidRPr="00E6362F" w:rsidRDefault="00ED4898" w:rsidP="00ED4898">
      <w:pPr>
        <w:pStyle w:val="Teksttre3fci2"/>
        <w:numPr>
          <w:ilvl w:val="0"/>
          <w:numId w:val="16"/>
        </w:numPr>
        <w:spacing w:line="270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Kontrole określone w § 2 ust. 10 pkt c) przeprowadzone będą na pisemny wniosek Zamawiającego skierowany do Wykonawcy i odbywać się będą przy współudziale upoważnionych przez strony przedstawicieli.</w:t>
      </w:r>
    </w:p>
    <w:p w14:paraId="2C223185" w14:textId="77777777" w:rsidR="00ED4898" w:rsidRPr="00E6362F" w:rsidRDefault="00ED4898" w:rsidP="00ED4898">
      <w:pPr>
        <w:pStyle w:val="Teksttre3fci2"/>
        <w:numPr>
          <w:ilvl w:val="0"/>
          <w:numId w:val="16"/>
        </w:numPr>
        <w:spacing w:line="270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Wykonawca wyraża zgodę na poddanie się kontroli Narodowego Funduszu Zdrowia.</w:t>
      </w:r>
    </w:p>
    <w:p w14:paraId="36D28785" w14:textId="344FFBC6" w:rsidR="00ED4898" w:rsidRDefault="00ED4898" w:rsidP="00ED4898">
      <w:pPr>
        <w:pStyle w:val="Teksttre3fci2"/>
        <w:numPr>
          <w:ilvl w:val="0"/>
          <w:numId w:val="16"/>
        </w:numPr>
        <w:spacing w:after="237" w:line="270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Ilości podane w Opisie przedmiotu zamówienia wraz z kalkulacją ceny ofertowej, stanowiącym załącznik nr 1 do niniejszej umowy, są szacunkowymi ilościami badań do wykonania. Zamawiający zastrzega sobie możliwość zamówienia mniejszej ilości badań do wykonania w stosunku do wskazanych w zał. nr 1 do niniejszej umowy lub zamówienia innych badań z listy a będących w ofercie wykonawcy. W przypadku nie zamówienia przez Zamawiającego ilości wskazanych w opisie przedmiotu zamówienia wraz z kalkulacją ceny ofertowej, Wykonawcy nie przysługuje jakiekolwiek roszczenie </w:t>
      </w:r>
      <w:r w:rsidR="00134F38">
        <w:rPr>
          <w:rFonts w:ascii="Arial" w:hAnsi="Arial" w:cs="Arial"/>
          <w:color w:val="000000"/>
          <w:sz w:val="22"/>
        </w:rPr>
        <w:t>z</w:t>
      </w:r>
      <w:r>
        <w:rPr>
          <w:rFonts w:ascii="Arial" w:hAnsi="Arial" w:cs="Arial"/>
          <w:color w:val="000000"/>
          <w:sz w:val="22"/>
        </w:rPr>
        <w:t xml:space="preserve"> tego tytułu.</w:t>
      </w:r>
    </w:p>
    <w:p w14:paraId="5EEA0F32" w14:textId="77777777" w:rsidR="00ED4898" w:rsidRDefault="00ED4898" w:rsidP="00ED4898">
      <w:pPr>
        <w:pStyle w:val="Teksttre3fci2"/>
        <w:tabs>
          <w:tab w:val="left" w:pos="419"/>
        </w:tabs>
        <w:spacing w:after="237" w:line="270" w:lineRule="exact"/>
        <w:ind w:firstLine="0"/>
        <w:jc w:val="center"/>
        <w:rPr>
          <w:rFonts w:ascii="Arial" w:hAnsi="Arial" w:cs="Arial"/>
        </w:rPr>
      </w:pPr>
      <w:bookmarkStart w:id="3" w:name="bookmark3"/>
      <w:bookmarkEnd w:id="3"/>
      <w:r>
        <w:rPr>
          <w:rFonts w:ascii="Arial" w:hAnsi="Arial" w:cs="Arial"/>
          <w:b/>
          <w:color w:val="000000"/>
          <w:sz w:val="22"/>
        </w:rPr>
        <w:t>§ 3 TERMIN REALIZACJI UMOWY</w:t>
      </w:r>
    </w:p>
    <w:p w14:paraId="5455DA10" w14:textId="7C095CA2" w:rsidR="00ED4898" w:rsidRDefault="00ED4898" w:rsidP="00ED4898">
      <w:pPr>
        <w:pStyle w:val="Teksttre3fci2"/>
        <w:numPr>
          <w:ilvl w:val="0"/>
          <w:numId w:val="17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Niniejsza umowa zostaje zawarta na czas określony od dnia </w:t>
      </w:r>
      <w:r w:rsidR="00A478A9">
        <w:rPr>
          <w:rFonts w:ascii="Arial" w:hAnsi="Arial" w:cs="Arial"/>
          <w:b/>
          <w:bCs/>
          <w:color w:val="000000"/>
          <w:sz w:val="22"/>
        </w:rPr>
        <w:t xml:space="preserve">31 03 </w:t>
      </w:r>
      <w:r w:rsidRPr="00CB5508">
        <w:rPr>
          <w:rFonts w:ascii="Arial" w:hAnsi="Arial" w:cs="Arial"/>
          <w:b/>
          <w:color w:val="000000"/>
          <w:sz w:val="22"/>
        </w:rPr>
        <w:t xml:space="preserve">2023 </w:t>
      </w:r>
      <w:r w:rsidRPr="00CB5508">
        <w:rPr>
          <w:rFonts w:ascii="Arial" w:hAnsi="Arial" w:cs="Arial"/>
          <w:color w:val="000000"/>
          <w:sz w:val="22"/>
        </w:rPr>
        <w:t xml:space="preserve">do </w:t>
      </w:r>
      <w:r w:rsidRPr="00CB5508">
        <w:rPr>
          <w:rFonts w:ascii="Arial" w:hAnsi="Arial" w:cs="Arial"/>
          <w:b/>
          <w:color w:val="000000"/>
          <w:sz w:val="22"/>
        </w:rPr>
        <w:t xml:space="preserve"> </w:t>
      </w:r>
      <w:bookmarkStart w:id="4" w:name="_GoBack"/>
      <w:r w:rsidR="00CB5508" w:rsidRPr="00CB5508">
        <w:rPr>
          <w:rFonts w:ascii="Arial" w:hAnsi="Arial" w:cs="Arial"/>
          <w:b/>
          <w:color w:val="000000"/>
          <w:sz w:val="22"/>
        </w:rPr>
        <w:t>….</w:t>
      </w:r>
      <w:bookmarkEnd w:id="4"/>
      <w:r w:rsidRPr="00CB5508">
        <w:rPr>
          <w:rFonts w:ascii="Arial" w:hAnsi="Arial" w:cs="Arial"/>
          <w:b/>
          <w:color w:val="000000"/>
          <w:sz w:val="22"/>
        </w:rPr>
        <w:t>202</w:t>
      </w:r>
      <w:r w:rsidR="00CB5508" w:rsidRPr="00CB5508">
        <w:rPr>
          <w:rFonts w:ascii="Arial" w:hAnsi="Arial" w:cs="Arial"/>
          <w:b/>
          <w:color w:val="000000"/>
          <w:sz w:val="22"/>
        </w:rPr>
        <w:t>4</w:t>
      </w:r>
      <w:r w:rsidRPr="00CB5508">
        <w:rPr>
          <w:rFonts w:ascii="Arial" w:hAnsi="Arial" w:cs="Arial"/>
          <w:b/>
          <w:color w:val="000000"/>
          <w:sz w:val="22"/>
        </w:rPr>
        <w:t xml:space="preserve"> r</w:t>
      </w:r>
      <w:r>
        <w:rPr>
          <w:rFonts w:ascii="Arial" w:hAnsi="Arial" w:cs="Arial"/>
          <w:b/>
          <w:color w:val="000000"/>
          <w:sz w:val="22"/>
        </w:rPr>
        <w:t xml:space="preserve">. </w:t>
      </w:r>
      <w:r>
        <w:rPr>
          <w:rFonts w:ascii="Arial" w:hAnsi="Arial" w:cs="Arial"/>
          <w:color w:val="000000"/>
          <w:sz w:val="22"/>
        </w:rPr>
        <w:t xml:space="preserve">lub do wyczerpania kwoty określonej w § 4 ust. 1 niniejszej umowy w zależności, która z </w:t>
      </w:r>
      <w:r>
        <w:rPr>
          <w:rFonts w:ascii="Arial" w:hAnsi="Arial" w:cs="Arial"/>
          <w:color w:val="000000"/>
          <w:sz w:val="22"/>
        </w:rPr>
        <w:lastRenderedPageBreak/>
        <w:t>okoliczności nastąpi jako pierwsza.</w:t>
      </w:r>
    </w:p>
    <w:p w14:paraId="7C9B7D0A" w14:textId="4E2A0D5B" w:rsidR="00ED4898" w:rsidRDefault="00ED4898" w:rsidP="00ED4898">
      <w:pPr>
        <w:pStyle w:val="Teksttre3fci2"/>
        <w:numPr>
          <w:ilvl w:val="0"/>
          <w:numId w:val="17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Umowę uważa się za zrealizowaną z należytą starannością, jeżeli Zamawiający w terminie 7 dni od dnia </w:t>
      </w:r>
      <w:r w:rsidR="004C46CF">
        <w:rPr>
          <w:rFonts w:ascii="Arial" w:hAnsi="Arial" w:cs="Arial"/>
          <w:color w:val="000000"/>
          <w:sz w:val="22"/>
        </w:rPr>
        <w:t xml:space="preserve">wygaśnięcia </w:t>
      </w:r>
      <w:r>
        <w:rPr>
          <w:rFonts w:ascii="Arial" w:hAnsi="Arial" w:cs="Arial"/>
          <w:color w:val="000000"/>
          <w:sz w:val="22"/>
        </w:rPr>
        <w:t>umowy nie zgłosi żadnych zastrzeżeń.</w:t>
      </w:r>
    </w:p>
    <w:p w14:paraId="7418D1AE" w14:textId="77777777" w:rsidR="00ED4898" w:rsidRDefault="00ED4898" w:rsidP="00ED4898">
      <w:pPr>
        <w:pStyle w:val="Teksttre3fci2"/>
        <w:numPr>
          <w:ilvl w:val="0"/>
          <w:numId w:val="17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Strony zastrzegają sobie prawo rozwiązania niniejszej umowy w dowolnym terminie na mocy pisemnego porozumienia stron.</w:t>
      </w:r>
    </w:p>
    <w:p w14:paraId="7730F386" w14:textId="77777777" w:rsidR="00ED4898" w:rsidRDefault="00ED4898" w:rsidP="00ED4898">
      <w:pPr>
        <w:pStyle w:val="Teksttre3fci2"/>
        <w:tabs>
          <w:tab w:val="left" w:pos="335"/>
        </w:tabs>
        <w:spacing w:line="274" w:lineRule="exact"/>
        <w:ind w:firstLine="0"/>
        <w:jc w:val="center"/>
        <w:rPr>
          <w:rFonts w:ascii="Arial" w:hAnsi="Arial" w:cs="Arial"/>
        </w:rPr>
      </w:pPr>
      <w:bookmarkStart w:id="5" w:name="bookmark4"/>
      <w:bookmarkEnd w:id="5"/>
      <w:r>
        <w:rPr>
          <w:rFonts w:ascii="Arial" w:hAnsi="Arial" w:cs="Arial"/>
          <w:b/>
          <w:color w:val="000000"/>
          <w:sz w:val="22"/>
        </w:rPr>
        <w:t>§ 4 WYNAGRODZENIE WYKONAWCY</w:t>
      </w:r>
    </w:p>
    <w:p w14:paraId="2BFB4A80" w14:textId="4B543AF6" w:rsidR="00ED4898" w:rsidRDefault="00ED4898" w:rsidP="00ED4898">
      <w:pPr>
        <w:pStyle w:val="Teksttre3fci2"/>
        <w:numPr>
          <w:ilvl w:val="0"/>
          <w:numId w:val="18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Za realizację przedmiotu zamówienia Zamawiający zobowiązuje się zapłacić Wykonawcy wynagrodzenie</w:t>
      </w:r>
      <w:r w:rsidR="004C46CF">
        <w:rPr>
          <w:rFonts w:ascii="Arial" w:hAnsi="Arial" w:cs="Arial"/>
          <w:color w:val="000000"/>
          <w:sz w:val="22"/>
        </w:rPr>
        <w:t xml:space="preserve"> maksymalne</w:t>
      </w:r>
      <w:r>
        <w:rPr>
          <w:rFonts w:ascii="Arial" w:hAnsi="Arial" w:cs="Arial"/>
          <w:color w:val="000000"/>
          <w:sz w:val="22"/>
        </w:rPr>
        <w:t xml:space="preserve">, </w:t>
      </w:r>
      <w:r w:rsidR="004C46CF">
        <w:rPr>
          <w:rFonts w:ascii="Arial" w:hAnsi="Arial" w:cs="Arial"/>
          <w:color w:val="000000"/>
          <w:sz w:val="22"/>
        </w:rPr>
        <w:t>zgodne z ofertą Wykonawcy z dnia ….. r., stanowiącą Z</w:t>
      </w:r>
      <w:r>
        <w:rPr>
          <w:rFonts w:ascii="Arial" w:hAnsi="Arial" w:cs="Arial"/>
          <w:color w:val="000000"/>
          <w:sz w:val="22"/>
        </w:rPr>
        <w:t xml:space="preserve">ałącznik nr </w:t>
      </w:r>
      <w:r w:rsidR="004C46CF">
        <w:rPr>
          <w:rFonts w:ascii="Arial" w:hAnsi="Arial" w:cs="Arial"/>
          <w:color w:val="000000"/>
          <w:sz w:val="22"/>
        </w:rPr>
        <w:t>2</w:t>
      </w:r>
      <w:r>
        <w:rPr>
          <w:rFonts w:ascii="Arial" w:hAnsi="Arial" w:cs="Arial"/>
          <w:color w:val="000000"/>
          <w:sz w:val="22"/>
        </w:rPr>
        <w:t xml:space="preserve"> do </w:t>
      </w:r>
      <w:r w:rsidR="004C46CF">
        <w:rPr>
          <w:rFonts w:ascii="Arial" w:hAnsi="Arial" w:cs="Arial"/>
          <w:color w:val="000000"/>
          <w:sz w:val="22"/>
        </w:rPr>
        <w:t>U</w:t>
      </w:r>
      <w:r>
        <w:rPr>
          <w:rFonts w:ascii="Arial" w:hAnsi="Arial" w:cs="Arial"/>
          <w:color w:val="000000"/>
          <w:sz w:val="22"/>
        </w:rPr>
        <w:t xml:space="preserve">mowy, w </w:t>
      </w:r>
      <w:r w:rsidR="004C46CF">
        <w:rPr>
          <w:rFonts w:ascii="Arial" w:hAnsi="Arial" w:cs="Arial"/>
          <w:color w:val="000000"/>
          <w:sz w:val="22"/>
        </w:rPr>
        <w:t xml:space="preserve">kwocie </w:t>
      </w:r>
      <w:r w:rsidR="00CB5508">
        <w:rPr>
          <w:rFonts w:ascii="Arial" w:hAnsi="Arial" w:cs="Arial"/>
          <w:b/>
          <w:bCs/>
          <w:color w:val="000000"/>
          <w:sz w:val="22"/>
        </w:rPr>
        <w:t>……..</w:t>
      </w:r>
      <w:r>
        <w:rPr>
          <w:rFonts w:ascii="Arial" w:hAnsi="Arial" w:cs="Arial"/>
          <w:b/>
          <w:color w:val="000000"/>
          <w:sz w:val="22"/>
        </w:rPr>
        <w:t xml:space="preserve"> zł </w:t>
      </w:r>
      <w:r>
        <w:rPr>
          <w:rFonts w:ascii="Arial" w:hAnsi="Arial" w:cs="Arial"/>
          <w:color w:val="000000"/>
          <w:sz w:val="22"/>
        </w:rPr>
        <w:t>netto (słownie:</w:t>
      </w:r>
      <w:r w:rsidR="00AA7878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 xml:space="preserve">sto dziesięć tysięcy siedemset osiemdziesiąt złotych 0/100) </w:t>
      </w:r>
      <w:r w:rsidR="004C46CF">
        <w:rPr>
          <w:rFonts w:ascii="Arial" w:hAnsi="Arial" w:cs="Arial"/>
          <w:color w:val="000000"/>
          <w:sz w:val="22"/>
        </w:rPr>
        <w:t>co wraz z należnym podatkiem VAT w kwocie</w:t>
      </w:r>
      <w:r>
        <w:rPr>
          <w:rFonts w:ascii="Arial" w:hAnsi="Arial" w:cs="Arial"/>
          <w:color w:val="000000"/>
          <w:sz w:val="22"/>
        </w:rPr>
        <w:t xml:space="preserve"> 0,00 zł</w:t>
      </w:r>
      <w:r w:rsidR="004C46CF">
        <w:rPr>
          <w:rFonts w:ascii="Arial" w:hAnsi="Arial" w:cs="Arial"/>
          <w:color w:val="000000"/>
          <w:sz w:val="22"/>
        </w:rPr>
        <w:t xml:space="preserve"> (słownie: …)</w:t>
      </w:r>
      <w:r>
        <w:rPr>
          <w:rFonts w:ascii="Arial" w:hAnsi="Arial" w:cs="Arial"/>
          <w:color w:val="000000"/>
          <w:sz w:val="22"/>
        </w:rPr>
        <w:t xml:space="preserve">, </w:t>
      </w:r>
      <w:r w:rsidRPr="00487442">
        <w:rPr>
          <w:rFonts w:ascii="Arial" w:hAnsi="Arial" w:cs="Arial"/>
          <w:b/>
          <w:color w:val="000000"/>
          <w:sz w:val="22"/>
        </w:rPr>
        <w:t xml:space="preserve">łącznie czyni cenę </w:t>
      </w:r>
      <w:r w:rsidR="00CB5508" w:rsidRPr="00487442">
        <w:rPr>
          <w:rFonts w:ascii="Arial" w:hAnsi="Arial" w:cs="Arial"/>
          <w:b/>
          <w:color w:val="000000"/>
          <w:sz w:val="22"/>
        </w:rPr>
        <w:t>…….</w:t>
      </w:r>
      <w:r w:rsidRPr="00487442">
        <w:rPr>
          <w:rFonts w:ascii="Arial" w:hAnsi="Arial" w:cs="Arial"/>
          <w:b/>
          <w:color w:val="000000"/>
          <w:sz w:val="22"/>
        </w:rPr>
        <w:t xml:space="preserve"> zł</w:t>
      </w:r>
      <w:r>
        <w:rPr>
          <w:rFonts w:ascii="Arial" w:hAnsi="Arial" w:cs="Arial"/>
          <w:color w:val="000000"/>
          <w:sz w:val="22"/>
        </w:rPr>
        <w:t xml:space="preserve"> brutto (słownie: sto dziesięć tysięcy siedemset osiemdziesiąt złotych 0/100).</w:t>
      </w:r>
    </w:p>
    <w:p w14:paraId="6265DCDA" w14:textId="0411A433" w:rsidR="00ED4898" w:rsidRDefault="00866CB0" w:rsidP="00ED4898">
      <w:pPr>
        <w:pStyle w:val="Teksttre3fci2"/>
        <w:numPr>
          <w:ilvl w:val="0"/>
          <w:numId w:val="18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Wynagrodzenie Wykonawcy płatne będzie na podstawie rzeczywiście wykonanych usług w okresie rozliczeniowym. Wynagrodzenie </w:t>
      </w:r>
      <w:r w:rsidR="00ED4898">
        <w:rPr>
          <w:rFonts w:ascii="Arial" w:hAnsi="Arial" w:cs="Arial"/>
          <w:color w:val="000000"/>
          <w:sz w:val="22"/>
        </w:rPr>
        <w:t>będzie</w:t>
      </w:r>
      <w:r>
        <w:rPr>
          <w:rFonts w:ascii="Arial" w:hAnsi="Arial" w:cs="Arial"/>
          <w:color w:val="000000"/>
          <w:sz w:val="22"/>
        </w:rPr>
        <w:t xml:space="preserve"> jako iloczyn wykonanych w okresie rozliczeniowym usług oraz</w:t>
      </w:r>
      <w:r w:rsidR="00ED4898">
        <w:rPr>
          <w:rFonts w:ascii="Arial" w:hAnsi="Arial" w:cs="Arial"/>
          <w:color w:val="000000"/>
          <w:sz w:val="22"/>
        </w:rPr>
        <w:t xml:space="preserve"> cen jednostkowych</w:t>
      </w:r>
      <w:r>
        <w:rPr>
          <w:rFonts w:ascii="Arial" w:hAnsi="Arial" w:cs="Arial"/>
          <w:color w:val="000000"/>
          <w:sz w:val="22"/>
        </w:rPr>
        <w:t xml:space="preserve"> wykonanych usług</w:t>
      </w:r>
      <w:r w:rsidR="00ED4898">
        <w:rPr>
          <w:rFonts w:ascii="Arial" w:hAnsi="Arial" w:cs="Arial"/>
          <w:color w:val="000000"/>
          <w:sz w:val="22"/>
        </w:rPr>
        <w:t xml:space="preserve"> podanych </w:t>
      </w:r>
      <w:r w:rsidR="004C46CF">
        <w:rPr>
          <w:rFonts w:ascii="Arial" w:hAnsi="Arial" w:cs="Arial"/>
          <w:color w:val="000000"/>
          <w:sz w:val="22"/>
        </w:rPr>
        <w:t>Załączniku nr 1</w:t>
      </w:r>
      <w:r w:rsidR="00ED4898">
        <w:rPr>
          <w:rFonts w:ascii="Arial" w:hAnsi="Arial" w:cs="Arial"/>
          <w:color w:val="000000"/>
          <w:sz w:val="22"/>
        </w:rPr>
        <w:t xml:space="preserve"> do </w:t>
      </w:r>
      <w:r w:rsidR="004C46CF">
        <w:rPr>
          <w:rFonts w:ascii="Arial" w:hAnsi="Arial" w:cs="Arial"/>
          <w:color w:val="000000"/>
          <w:sz w:val="22"/>
        </w:rPr>
        <w:t>U</w:t>
      </w:r>
      <w:r w:rsidR="00ED4898">
        <w:rPr>
          <w:rFonts w:ascii="Arial" w:hAnsi="Arial" w:cs="Arial"/>
          <w:color w:val="000000"/>
          <w:sz w:val="22"/>
        </w:rPr>
        <w:t>mowy.</w:t>
      </w:r>
    </w:p>
    <w:p w14:paraId="78D6748E" w14:textId="77777777" w:rsidR="00ED4898" w:rsidRDefault="00ED4898" w:rsidP="00ED4898">
      <w:pPr>
        <w:pStyle w:val="Teksttre3fci2"/>
        <w:numPr>
          <w:ilvl w:val="0"/>
          <w:numId w:val="18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Wykonawcy przysługuje wynagrodzenie wyłącznie za faktycznie wykonane usługi laboratoryjne, z zastrzeżeniem nieprzekraczalności kwoty, o której mowa w ust. 1.</w:t>
      </w:r>
    </w:p>
    <w:p w14:paraId="564251DD" w14:textId="77777777" w:rsidR="00ED4898" w:rsidRDefault="00ED4898" w:rsidP="00ED4898">
      <w:pPr>
        <w:pStyle w:val="Teksttre3fci2"/>
        <w:numPr>
          <w:ilvl w:val="0"/>
          <w:numId w:val="18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Wynagrodzenie wymienione w ust. 1 obejmuje wszystkie koszty, jakie poniesie Zamawiający z tytułu należytej i zgodnej z niniejszą umową oraz obowiązującymi przepisami realizacji przedmiotu zamówienia.</w:t>
      </w:r>
    </w:p>
    <w:p w14:paraId="6C1D122D" w14:textId="77777777" w:rsidR="00ED4898" w:rsidRDefault="00ED4898" w:rsidP="00ED4898">
      <w:pPr>
        <w:pStyle w:val="Teksttre3fci4"/>
        <w:spacing w:line="281" w:lineRule="exact"/>
        <w:ind w:left="120" w:hanging="360"/>
        <w:rPr>
          <w:rFonts w:ascii="Arial" w:hAnsi="Arial" w:cs="Arial"/>
          <w:bCs w:val="0"/>
        </w:rPr>
      </w:pPr>
      <w:r>
        <w:rPr>
          <w:rFonts w:ascii="Arial" w:hAnsi="Arial" w:cs="Arial"/>
          <w:bCs w:val="0"/>
          <w:color w:val="000000"/>
          <w:sz w:val="22"/>
        </w:rPr>
        <w:t>§ 5 WARUNKI REALIZACJI UMOWY</w:t>
      </w:r>
    </w:p>
    <w:p w14:paraId="2215CF38" w14:textId="08ED855E" w:rsidR="00ED4898" w:rsidRPr="00CB5508" w:rsidRDefault="00ED4898" w:rsidP="00CB5508">
      <w:pPr>
        <w:pStyle w:val="Teksttre3fci4"/>
        <w:numPr>
          <w:ilvl w:val="0"/>
          <w:numId w:val="22"/>
        </w:numPr>
        <w:tabs>
          <w:tab w:val="left" w:pos="1440"/>
        </w:tabs>
        <w:spacing w:line="281" w:lineRule="exact"/>
        <w:ind w:left="480"/>
        <w:jc w:val="both"/>
        <w:rPr>
          <w:rFonts w:ascii="Arial" w:hAnsi="Arial" w:cs="Arial"/>
          <w:b w:val="0"/>
          <w:bCs w:val="0"/>
        </w:rPr>
      </w:pP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Wykonawca nie może powierzyć wykonania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U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mowy osobie trzeciej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,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 ani przenieść na nią swoich wierzytelności wynikających z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U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mowy.</w:t>
      </w:r>
    </w:p>
    <w:p w14:paraId="39BB60A0" w14:textId="1B222950" w:rsidR="00ED4898" w:rsidRPr="00CB5508" w:rsidRDefault="00ED4898" w:rsidP="00CB5508">
      <w:pPr>
        <w:pStyle w:val="Teksttre3fci4"/>
        <w:numPr>
          <w:ilvl w:val="0"/>
          <w:numId w:val="22"/>
        </w:numPr>
        <w:tabs>
          <w:tab w:val="left" w:pos="1440"/>
        </w:tabs>
        <w:spacing w:line="281" w:lineRule="exact"/>
        <w:ind w:left="480"/>
        <w:jc w:val="both"/>
        <w:rPr>
          <w:rFonts w:ascii="Arial" w:hAnsi="Arial" w:cs="Arial"/>
          <w:b w:val="0"/>
          <w:bCs w:val="0"/>
        </w:rPr>
      </w:pP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Rozliczenie zrealizowanych usług będzie następowało raz w miesiącu w drodze protokołu podpisanego przez upoważnionych przedstawicieli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S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tron.</w:t>
      </w:r>
    </w:p>
    <w:p w14:paraId="6476A653" w14:textId="0897A474" w:rsidR="00ED4898" w:rsidRPr="00CB5508" w:rsidRDefault="00ED4898" w:rsidP="00CB5508">
      <w:pPr>
        <w:pStyle w:val="Teksttre3fci4"/>
        <w:numPr>
          <w:ilvl w:val="0"/>
          <w:numId w:val="22"/>
        </w:numPr>
        <w:tabs>
          <w:tab w:val="left" w:pos="1440"/>
        </w:tabs>
        <w:spacing w:line="281" w:lineRule="exact"/>
        <w:ind w:left="480"/>
        <w:jc w:val="both"/>
        <w:rPr>
          <w:rFonts w:ascii="Arial" w:hAnsi="Arial" w:cs="Arial"/>
          <w:b w:val="0"/>
          <w:bCs w:val="0"/>
        </w:rPr>
      </w:pP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Wszelkie dokumenty (protokoły),dotyczące realizacji niniejszej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U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mowy przygotowuje Wykonawca.</w:t>
      </w:r>
    </w:p>
    <w:p w14:paraId="1B9863B4" w14:textId="77777777" w:rsidR="00ED4898" w:rsidRDefault="00ED4898" w:rsidP="00ED4898">
      <w:pPr>
        <w:pStyle w:val="Teksttre3fci4"/>
        <w:spacing w:line="281" w:lineRule="exact"/>
        <w:rPr>
          <w:rFonts w:ascii="Arial" w:hAnsi="Arial" w:cs="Arial"/>
          <w:bCs w:val="0"/>
        </w:rPr>
      </w:pPr>
      <w:bookmarkStart w:id="6" w:name="bookmark5"/>
      <w:bookmarkEnd w:id="6"/>
      <w:r>
        <w:rPr>
          <w:rFonts w:ascii="Arial" w:hAnsi="Arial" w:cs="Arial"/>
          <w:bCs w:val="0"/>
          <w:color w:val="000000"/>
          <w:sz w:val="22"/>
        </w:rPr>
        <w:t>§ 6 WARUNKI PŁATNOŚCI</w:t>
      </w:r>
    </w:p>
    <w:p w14:paraId="669139A9" w14:textId="3C8CA712" w:rsidR="00ED4898" w:rsidRDefault="00ED4898" w:rsidP="00CB5508">
      <w:pPr>
        <w:pStyle w:val="Teksttre3fci2"/>
        <w:numPr>
          <w:ilvl w:val="0"/>
          <w:numId w:val="19"/>
        </w:numPr>
        <w:tabs>
          <w:tab w:val="left" w:pos="972"/>
        </w:tabs>
        <w:spacing w:before="240" w:line="270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Zapłata za zrealizowaną usługę nastąpi każdorazowo przelewem na konto podane przez Wykonawcę w </w:t>
      </w:r>
      <w:r w:rsidR="00866CB0">
        <w:rPr>
          <w:rFonts w:ascii="Arial" w:hAnsi="Arial" w:cs="Arial"/>
          <w:color w:val="000000"/>
          <w:sz w:val="22"/>
        </w:rPr>
        <w:t xml:space="preserve">terminie </w:t>
      </w:r>
      <w:r>
        <w:rPr>
          <w:rFonts w:ascii="Arial" w:hAnsi="Arial" w:cs="Arial"/>
          <w:color w:val="000000"/>
          <w:sz w:val="22"/>
        </w:rPr>
        <w:t>30 dni od daty otrzymania przez Zamawiającego faktury, do której dołączona będzie kopia protokołu odbioru</w:t>
      </w:r>
      <w:r w:rsidR="00866CB0">
        <w:rPr>
          <w:rFonts w:ascii="Arial" w:hAnsi="Arial" w:cs="Arial"/>
          <w:color w:val="000000"/>
          <w:sz w:val="22"/>
        </w:rPr>
        <w:t xml:space="preserve"> sporządzonego zgodnie z § 5 ust. 2 Umowy</w:t>
      </w:r>
      <w:r>
        <w:rPr>
          <w:rFonts w:ascii="Arial" w:hAnsi="Arial" w:cs="Arial"/>
          <w:color w:val="000000"/>
          <w:sz w:val="22"/>
        </w:rPr>
        <w:t>.</w:t>
      </w:r>
    </w:p>
    <w:p w14:paraId="6C5DFB8F" w14:textId="77777777" w:rsidR="00ED4898" w:rsidRDefault="00ED4898" w:rsidP="00ED4898">
      <w:pPr>
        <w:pStyle w:val="Teksttre3fci2"/>
        <w:numPr>
          <w:ilvl w:val="0"/>
          <w:numId w:val="19"/>
        </w:numPr>
        <w:tabs>
          <w:tab w:val="left" w:pos="972"/>
        </w:tabs>
        <w:spacing w:line="270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Płatności, o których mowa w niniejszym paragrafie dokonywane będą w formie przelewu bankowego na rachunek Wykonawcy:</w:t>
      </w:r>
    </w:p>
    <w:p w14:paraId="6C887DC1" w14:textId="77777777" w:rsidR="00ED4898" w:rsidRDefault="00ED4898" w:rsidP="00ED4898">
      <w:pPr>
        <w:pStyle w:val="Teksttre3fci2"/>
        <w:spacing w:line="270" w:lineRule="exact"/>
        <w:ind w:left="340"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Bank: ……</w:t>
      </w:r>
    </w:p>
    <w:p w14:paraId="4B4D4907" w14:textId="77777777" w:rsidR="00ED4898" w:rsidRDefault="00ED4898" w:rsidP="00ED4898">
      <w:pPr>
        <w:pStyle w:val="Teksttre3fci2"/>
        <w:spacing w:line="270" w:lineRule="exact"/>
        <w:ind w:left="340"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Odbiorca – …..</w:t>
      </w:r>
    </w:p>
    <w:p w14:paraId="6EF76B61" w14:textId="77777777" w:rsidR="00ED4898" w:rsidRDefault="00ED4898" w:rsidP="00ED4898">
      <w:pPr>
        <w:pStyle w:val="Teksttre3fci2"/>
        <w:spacing w:line="270" w:lineRule="exact"/>
        <w:ind w:left="340"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lastRenderedPageBreak/>
        <w:t>Nr konta – 00000000000000000000000.</w:t>
      </w:r>
    </w:p>
    <w:p w14:paraId="24DF6047" w14:textId="77777777" w:rsidR="00ED4898" w:rsidRDefault="00ED4898" w:rsidP="00ED4898">
      <w:pPr>
        <w:pStyle w:val="Teksttre3fci2"/>
        <w:numPr>
          <w:ilvl w:val="0"/>
          <w:numId w:val="19"/>
        </w:numPr>
        <w:tabs>
          <w:tab w:val="left" w:pos="292"/>
        </w:tabs>
        <w:spacing w:line="270" w:lineRule="exact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Za dzień zapłaty uważa się dzień obciążenia rachunku bankowego Zamawiającego.</w:t>
      </w:r>
    </w:p>
    <w:p w14:paraId="287D36F9" w14:textId="77777777" w:rsidR="00ED4898" w:rsidRDefault="00ED4898" w:rsidP="00ED4898">
      <w:pPr>
        <w:pStyle w:val="Teksttre3fci2"/>
        <w:numPr>
          <w:ilvl w:val="0"/>
          <w:numId w:val="19"/>
        </w:numPr>
        <w:tabs>
          <w:tab w:val="left" w:pos="292"/>
        </w:tabs>
        <w:spacing w:line="270" w:lineRule="exact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Koszty obsługi bankowej powstałe poza bankiem Zamawiającego pokrywa Wykonawca.</w:t>
      </w:r>
    </w:p>
    <w:p w14:paraId="66B2A441" w14:textId="77777777" w:rsidR="00ED4898" w:rsidRPr="0053228A" w:rsidRDefault="00ED4898" w:rsidP="00ED4898">
      <w:pPr>
        <w:pStyle w:val="Teksttre3fci2"/>
        <w:numPr>
          <w:ilvl w:val="0"/>
          <w:numId w:val="18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Zamawiający (SGGW) oświadcza, że jest objęty zakresem podmiotowym ustawy z dnia 27 sierpnia 2009 r. o finansach publicznych (Dz.U. 2009 Nr 157 poz. 1240 z późn. zm.). W związku z tym w przypadku płatności dokonywanych na podstawie niniejszej Umowy na rzecz Wykonawcy od dnia 1 lipca 2018 roku, Zamawiający zastrzega sobie prawo do wyboru stosowania bądź odstąpienia od stosowania, o ile będzie to w interesie uczelni publicznej, mechanizmu podzielonej płatności, zgodnie z art. 108a Ustawy z 15 grudnia 2017 roku o zmianie ustawy o podatku od towarów i usług oraz niektórych innych ustaw. </w:t>
      </w:r>
    </w:p>
    <w:p w14:paraId="307AF723" w14:textId="77777777" w:rsidR="00ED4898" w:rsidRDefault="00ED4898" w:rsidP="00ED4898">
      <w:pPr>
        <w:pStyle w:val="Teksttre3fci2"/>
        <w:tabs>
          <w:tab w:val="left" w:pos="292"/>
        </w:tabs>
        <w:spacing w:after="237" w:line="270" w:lineRule="exact"/>
        <w:ind w:firstLine="0"/>
        <w:jc w:val="center"/>
        <w:rPr>
          <w:rFonts w:ascii="Arial" w:hAnsi="Arial" w:cs="Arial"/>
        </w:rPr>
      </w:pPr>
      <w:bookmarkStart w:id="7" w:name="bookmark6"/>
      <w:bookmarkEnd w:id="7"/>
      <w:r>
        <w:rPr>
          <w:rFonts w:ascii="Arial" w:hAnsi="Arial" w:cs="Arial"/>
          <w:b/>
          <w:color w:val="000000"/>
          <w:sz w:val="22"/>
        </w:rPr>
        <w:t>§ 7 KARY UMOWNE</w:t>
      </w:r>
    </w:p>
    <w:p w14:paraId="7867D38D" w14:textId="7AF22877" w:rsidR="00ED4898" w:rsidRDefault="00ED4898" w:rsidP="00ED4898">
      <w:pPr>
        <w:pStyle w:val="Teksttre3fci2"/>
        <w:numPr>
          <w:ilvl w:val="0"/>
          <w:numId w:val="20"/>
        </w:numPr>
        <w:spacing w:line="274" w:lineRule="exact"/>
        <w:ind w:left="220" w:hanging="2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Zamawiający może żądać od Wykonawcy zapłaty </w:t>
      </w:r>
      <w:r w:rsidR="00866CB0">
        <w:rPr>
          <w:rFonts w:ascii="Arial" w:hAnsi="Arial" w:cs="Arial"/>
          <w:color w:val="000000"/>
          <w:sz w:val="22"/>
        </w:rPr>
        <w:t>kary umownej</w:t>
      </w:r>
      <w:r>
        <w:rPr>
          <w:rFonts w:ascii="Arial" w:hAnsi="Arial" w:cs="Arial"/>
          <w:color w:val="000000"/>
          <w:sz w:val="22"/>
        </w:rPr>
        <w:t>:</w:t>
      </w:r>
    </w:p>
    <w:p w14:paraId="422BC042" w14:textId="2E8754DE" w:rsidR="00ED4898" w:rsidRDefault="00ED4898" w:rsidP="00ED4898">
      <w:pPr>
        <w:pStyle w:val="Teksttre3fci2"/>
        <w:numPr>
          <w:ilvl w:val="0"/>
          <w:numId w:val="21"/>
        </w:numPr>
        <w:tabs>
          <w:tab w:val="left" w:pos="2133"/>
          <w:tab w:val="left" w:pos="2715"/>
          <w:tab w:val="left" w:pos="3077"/>
          <w:tab w:val="left" w:pos="3439"/>
        </w:tabs>
        <w:spacing w:line="274" w:lineRule="exact"/>
        <w:ind w:left="905" w:right="543" w:hanging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 zwłokę w wykonywaniu usługi w wysokości 0,5% wartości wynagrodzenia brutto określonego w § 4 ust 1 </w:t>
      </w:r>
      <w:r w:rsidR="00866CB0">
        <w:rPr>
          <w:rFonts w:ascii="Arial" w:hAnsi="Arial" w:cs="Arial"/>
          <w:color w:val="000000"/>
          <w:sz w:val="22"/>
        </w:rPr>
        <w:t>U</w:t>
      </w:r>
      <w:r>
        <w:rPr>
          <w:rFonts w:ascii="Arial" w:hAnsi="Arial" w:cs="Arial"/>
          <w:color w:val="000000"/>
          <w:sz w:val="22"/>
        </w:rPr>
        <w:t xml:space="preserve">mowy za każdą godzinę zwłoki w wykonywaniu usługi ponad termin wskazany w </w:t>
      </w:r>
      <w:r>
        <w:rPr>
          <w:rFonts w:ascii="Arial" w:hAnsi="Arial" w:cs="Arial"/>
          <w:b/>
          <w:color w:val="000000"/>
          <w:sz w:val="22"/>
        </w:rPr>
        <w:t>§ 2, punkt 4</w:t>
      </w:r>
    </w:p>
    <w:p w14:paraId="237B7D85" w14:textId="18CFA004" w:rsidR="00ED4898" w:rsidRDefault="00ED4898" w:rsidP="00ED4898">
      <w:pPr>
        <w:pStyle w:val="Teksttre3fci2"/>
        <w:numPr>
          <w:ilvl w:val="0"/>
          <w:numId w:val="21"/>
        </w:numPr>
        <w:tabs>
          <w:tab w:val="left" w:pos="2144"/>
          <w:tab w:val="left" w:pos="2715"/>
          <w:tab w:val="left" w:pos="3077"/>
          <w:tab w:val="left" w:pos="3439"/>
        </w:tabs>
        <w:spacing w:line="274" w:lineRule="exact"/>
        <w:ind w:left="905" w:right="543" w:hanging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 odstąpienie od umowy z przyczyn leżących po stronie Wykonawcy </w:t>
      </w:r>
      <w:r w:rsidR="00866CB0">
        <w:rPr>
          <w:rFonts w:ascii="Arial" w:hAnsi="Arial" w:cs="Arial"/>
          <w:color w:val="000000"/>
          <w:sz w:val="22"/>
        </w:rPr>
        <w:t xml:space="preserve">w wysokości </w:t>
      </w:r>
      <w:r>
        <w:rPr>
          <w:rFonts w:ascii="Arial" w:hAnsi="Arial" w:cs="Arial"/>
          <w:color w:val="000000"/>
          <w:sz w:val="22"/>
        </w:rPr>
        <w:t>10% wynagrodzenia Wykonawcy brutto określonego w sposób wskazany w §</w:t>
      </w:r>
      <w:r w:rsidR="00866CB0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4 ust. 1.</w:t>
      </w:r>
    </w:p>
    <w:p w14:paraId="538B0D1D" w14:textId="703A8B59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W razie zwłoki dotyczącej dostarczenia wyniku badania ponad termin określony dla konkretnego badania w załączniku nr </w:t>
      </w:r>
      <w:r w:rsidRPr="00AA7878">
        <w:rPr>
          <w:rFonts w:ascii="Arial" w:hAnsi="Arial" w:cs="Arial"/>
          <w:color w:val="000000"/>
          <w:sz w:val="22"/>
        </w:rPr>
        <w:t>2 do niniejszej umowy - w kolumnie 4</w:t>
      </w:r>
      <w:r>
        <w:rPr>
          <w:rFonts w:ascii="Arial" w:hAnsi="Arial" w:cs="Arial"/>
          <w:color w:val="000000"/>
          <w:sz w:val="22"/>
        </w:rPr>
        <w:t xml:space="preserve">, Zamawiający może wezwać pisemnie Wykonawcę do spełnienia świadczenia w terminie nie dłuższym niż 2 dni od dnia wezwania. Po bezskutecznym upływie tego terminu Zamawiający ma prawo odstąpić od umowy w terminie 7 dni. W przypadku skorzystania przez Zamawiającego z prawa do wezwania mają zastosowanie postanowienia ust. 1 lit. a. Po bezskutecznym upływie wyznaczonego terminu maja zastosowanie postanowienia ust. 1 lit. </w:t>
      </w:r>
      <w:r w:rsidR="00866CB0">
        <w:rPr>
          <w:rFonts w:ascii="Arial" w:hAnsi="Arial" w:cs="Arial"/>
          <w:color w:val="000000"/>
          <w:sz w:val="22"/>
        </w:rPr>
        <w:t>b</w:t>
      </w:r>
      <w:r>
        <w:rPr>
          <w:rFonts w:ascii="Arial" w:hAnsi="Arial" w:cs="Arial"/>
          <w:color w:val="000000"/>
          <w:sz w:val="22"/>
        </w:rPr>
        <w:t>.</w:t>
      </w:r>
    </w:p>
    <w:p w14:paraId="1882FB69" w14:textId="1100C3A1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 xml:space="preserve">W razie nie odebrania materiału do badania do godziny określonej w §2 ust. 4, Zamawiający może wezwać pisemnie, faksem pod nr 22 </w:t>
      </w:r>
      <w:r>
        <w:rPr>
          <w:rFonts w:ascii="Arial" w:hAnsi="Arial" w:cs="Arial"/>
          <w:color w:val="000000"/>
          <w:sz w:val="22"/>
        </w:rPr>
        <w:t>0000, lub mailem……</w:t>
      </w:r>
      <w:r w:rsidRPr="00985EEE">
        <w:rPr>
          <w:rFonts w:ascii="Arial" w:hAnsi="Arial" w:cs="Arial"/>
          <w:color w:val="000000"/>
          <w:sz w:val="22"/>
        </w:rPr>
        <w:t xml:space="preserve"> Wykonawcę do spełnienia świadczenia w terminie nie dłuższym niż 2 godziny od chwili wezwania. Po bezskutecznym wezwaniu do należytego wykonania umowy Zamawiający ma prawo odstąpić od umowy w terminie 7 dni. W przypadku skorzystania przez Zamawiającego z prawa do wezwania mają zastosowanie postanowienia ust. 1 lit. a. Po bezskutecznym upływie wyznaczonego terminu mają zastosowanie postanowienia ust. 1 lit.</w:t>
      </w:r>
      <w:r w:rsidR="00866CB0">
        <w:rPr>
          <w:rFonts w:ascii="Arial" w:hAnsi="Arial" w:cs="Arial"/>
          <w:color w:val="000000"/>
          <w:sz w:val="22"/>
        </w:rPr>
        <w:t xml:space="preserve"> b</w:t>
      </w:r>
      <w:r w:rsidRPr="00985EEE">
        <w:rPr>
          <w:rFonts w:ascii="Arial" w:hAnsi="Arial" w:cs="Arial"/>
          <w:color w:val="000000"/>
          <w:sz w:val="22"/>
        </w:rPr>
        <w:t>.</w:t>
      </w:r>
    </w:p>
    <w:p w14:paraId="73F3B7DE" w14:textId="77777777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>Zamawiający może dokonać potrącenia naliczonych i należnych mu kar z płatności z rachunków wystawionych przez Wykonawcę .</w:t>
      </w:r>
    </w:p>
    <w:p w14:paraId="67E1BFD9" w14:textId="77777777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>Strony zastrzegają sobie prawo dochodzenia na zasadach ogólnych odszkodowań przewyższających wysokość kar umownych.</w:t>
      </w:r>
    </w:p>
    <w:p w14:paraId="5A89DFF1" w14:textId="77777777" w:rsidR="00ED4898" w:rsidRPr="00985EEE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>Wykonawca zapłaci kary umowne w terminie 7 dni od dnia otrzymania wezwania do zapłaty/noty obciążającej, z zastrzeżeniem ust. 4.</w:t>
      </w:r>
    </w:p>
    <w:p w14:paraId="766100E8" w14:textId="77777777" w:rsidR="00ED4898" w:rsidRDefault="00ED4898" w:rsidP="00ED4898">
      <w:pPr>
        <w:pStyle w:val="Teksttre3fci2"/>
        <w:tabs>
          <w:tab w:val="left" w:pos="312"/>
        </w:tabs>
        <w:spacing w:line="274" w:lineRule="exact"/>
        <w:ind w:firstLine="0"/>
        <w:jc w:val="center"/>
        <w:rPr>
          <w:rFonts w:ascii="Arial" w:hAnsi="Arial" w:cs="Arial"/>
        </w:rPr>
      </w:pPr>
      <w:bookmarkStart w:id="8" w:name="bookmark7"/>
      <w:bookmarkEnd w:id="8"/>
      <w:r>
        <w:rPr>
          <w:rFonts w:ascii="Arial" w:hAnsi="Arial" w:cs="Arial"/>
          <w:b/>
          <w:color w:val="000000"/>
          <w:sz w:val="22"/>
        </w:rPr>
        <w:lastRenderedPageBreak/>
        <w:t>§ 8 POUFNOŚĆ</w:t>
      </w:r>
    </w:p>
    <w:p w14:paraId="026CB4C1" w14:textId="77777777" w:rsidR="00ED4898" w:rsidRPr="00985EEE" w:rsidRDefault="00ED4898" w:rsidP="00ED4898">
      <w:pPr>
        <w:pStyle w:val="Teksttre3fci2"/>
        <w:numPr>
          <w:ilvl w:val="0"/>
          <w:numId w:val="27"/>
        </w:numPr>
        <w:spacing w:line="274" w:lineRule="exact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Strony niniejszej umowy zobowiązują się w czasie jej trwania oraz po jej rozwiązaniu lub wygaśnięciu do zachowania poufności, co do informacji, o których dowiedziały się w związku z wykonywaniem niniejszej umowy oraz informacji technicznych, technologicznych, ekonomicznych, finansowych, handlowych prawnych i organizacyjnych dotyczących drugiej Strony, niezależnie od formy przekazania tych informacji i ich źródła, o ile bezwzględnie obowiązujące przepisy nie stanowią inaczej. Informacje te stanowią informacje poufne.</w:t>
      </w:r>
    </w:p>
    <w:p w14:paraId="1F5EF5F4" w14:textId="77777777" w:rsidR="00ED4898" w:rsidRPr="00985EEE" w:rsidRDefault="00ED4898" w:rsidP="00ED4898">
      <w:pPr>
        <w:pStyle w:val="Teksttre3fci2"/>
        <w:numPr>
          <w:ilvl w:val="0"/>
          <w:numId w:val="27"/>
        </w:numPr>
        <w:spacing w:line="274" w:lineRule="exact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190E6112" w14:textId="77777777" w:rsidR="00ED4898" w:rsidRDefault="00ED4898" w:rsidP="00ED4898">
      <w:pPr>
        <w:pStyle w:val="Teksttre3fci2"/>
        <w:numPr>
          <w:ilvl w:val="0"/>
          <w:numId w:val="27"/>
        </w:numPr>
        <w:spacing w:line="274" w:lineRule="exact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Informacje poufne mogą być ujawnione na żądanie sądu, prokuratury, policji, organów administracji państwowej w związku z ich uprawnieniami ustawowymi.</w:t>
      </w:r>
    </w:p>
    <w:p w14:paraId="65CFDD40" w14:textId="0B1EC771" w:rsidR="00ED4898" w:rsidRPr="006F5477" w:rsidRDefault="00ED4898" w:rsidP="006F5477">
      <w:pPr>
        <w:pStyle w:val="Teksttre3fci2"/>
        <w:tabs>
          <w:tab w:val="left" w:pos="312"/>
        </w:tabs>
        <w:spacing w:line="274" w:lineRule="exact"/>
        <w:ind w:left="720" w:firstLine="0"/>
        <w:jc w:val="center"/>
        <w:rPr>
          <w:rFonts w:ascii="Arial" w:hAnsi="Arial" w:cs="Arial"/>
          <w:b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§ 9 DANE OSOBOWE</w:t>
      </w:r>
    </w:p>
    <w:p w14:paraId="7267C912" w14:textId="77777777" w:rsidR="00ED4898" w:rsidRDefault="00ED4898" w:rsidP="00CB5508">
      <w:pPr>
        <w:pStyle w:val="Akapitzlist"/>
        <w:widowControl/>
        <w:numPr>
          <w:ilvl w:val="0"/>
          <w:numId w:val="29"/>
        </w:numPr>
        <w:spacing w:after="240" w:line="276" w:lineRule="auto"/>
        <w:ind w:left="357" w:hanging="357"/>
        <w:contextualSpacing w:val="0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Wykonawcę dane osobowe jego reprezentantów i/lub pełnomocników, osób wyznaczonych do kontaktu oraz osób upoważnionych przez niego podpisywania wszelkich oświadczeń w imieniu i na rzecz Wykonawcy, a związanych z realizacja przedmiotowej Umowy, w celu i w zakresie niezbędnym dla prawidłowej realizacji przedmiotu Umowy.</w:t>
      </w:r>
    </w:p>
    <w:p w14:paraId="2ED45E37" w14:textId="3BF685C7" w:rsidR="00ED4898" w:rsidRPr="006F5477" w:rsidRDefault="00ED4898" w:rsidP="00CB5508">
      <w:pPr>
        <w:pStyle w:val="Akapitzlist"/>
        <w:widowControl/>
        <w:numPr>
          <w:ilvl w:val="0"/>
          <w:numId w:val="29"/>
        </w:numPr>
        <w:spacing w:after="240" w:line="276" w:lineRule="auto"/>
        <w:ind w:left="357" w:hanging="357"/>
        <w:contextualSpacing w:val="0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Wykonawca i/lub osoby go reprezentujące oświadczają, iż zostali poinformowani o tym, że:</w:t>
      </w:r>
    </w:p>
    <w:p w14:paraId="242F3E59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Administratorem ich danych osobowych, zwanym dalej „Administratorem”  jest Szkoła Główna Gospodarstwa Wiejskiego w Warszawie, ul. Nowoursynowska 166, 02-787 Warszawa;</w:t>
      </w:r>
    </w:p>
    <w:p w14:paraId="4377920E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 xml:space="preserve">Administrator wyznaczył Inspektora Ochrony Danych , z którym można skontaktować się  pod adresem email: </w:t>
      </w:r>
      <w:hyperlink r:id="rId8">
        <w:r>
          <w:rPr>
            <w:rFonts w:ascii="Arial" w:hAnsi="Arial" w:cs="Arial"/>
            <w:kern w:val="2"/>
            <w:sz w:val="22"/>
          </w:rPr>
          <w:t>iod@sggw.pl</w:t>
        </w:r>
      </w:hyperlink>
      <w:r>
        <w:rPr>
          <w:rFonts w:ascii="Arial" w:hAnsi="Arial" w:cs="Arial"/>
          <w:kern w:val="2"/>
          <w:sz w:val="22"/>
        </w:rPr>
        <w:t>;</w:t>
      </w:r>
    </w:p>
    <w:p w14:paraId="5D2B05FD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Wszelkie dane osobowe pozyskane w związku z realizacją niniejszej Umowy będą przetwarzane na podstawie art. 6 ust.1 lit. b) RODO w celu realizacji warunków Umowy, oraz w celu zabezpieczenia i dochodzenia ewentualnych roszczeń z Umowy jako prawnie uzasadnionych interesów realizowanych przez Administratora na podstawie art. 6 ust.1 lit f) RODO, a także w celu wypełnienia obowiązków prawnych ciążących na Administratorze i realizacją zawartych umów, w oparciu o art. 6 ust.1 lit. c ) RODO;</w:t>
      </w:r>
    </w:p>
    <w:p w14:paraId="5691B21F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2E6B28BA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 xml:space="preserve">Dane osobowe będą przechowywane przez okres niezbędny do realizacji warunków Umowy, a po tym czasie przez okres oraz w zakresie wymaganym przez przepisy prawa </w:t>
      </w:r>
      <w:r>
        <w:rPr>
          <w:rFonts w:ascii="Arial" w:hAnsi="Arial" w:cs="Arial"/>
          <w:kern w:val="2"/>
          <w:sz w:val="22"/>
        </w:rPr>
        <w:lastRenderedPageBreak/>
        <w:t>powszechnie obowiązującego lub dla zabezpieczenia i dochodzenia ewentualnych roszczeń;</w:t>
      </w:r>
    </w:p>
    <w:p w14:paraId="60063CC3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6A55F2D5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Osobom, których dane dotyczą przysługuje prawo wniesienia skargi do organu nadzorczego, na terytorium RP organem tym jest Prezes Urzędu Ochrony Danych Osobowych;</w:t>
      </w:r>
    </w:p>
    <w:p w14:paraId="7E51C817" w14:textId="77777777" w:rsidR="00ED4898" w:rsidRDefault="00ED4898" w:rsidP="00CB5508">
      <w:pPr>
        <w:pStyle w:val="Akapitzlist"/>
        <w:widowControl/>
        <w:numPr>
          <w:ilvl w:val="0"/>
          <w:numId w:val="30"/>
        </w:numPr>
        <w:spacing w:after="240" w:line="276" w:lineRule="auto"/>
        <w:ind w:left="357" w:hanging="357"/>
        <w:contextualSpacing w:val="0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 xml:space="preserve">Podanie danych osobowych jest dobrowolne, jednakże odmowa podania danych może skutkować odmową zawarcia umowy. </w:t>
      </w:r>
    </w:p>
    <w:p w14:paraId="286CCBB2" w14:textId="77777777" w:rsidR="00ED4898" w:rsidRDefault="00ED4898" w:rsidP="00CB5508">
      <w:pPr>
        <w:pStyle w:val="Akapitzlist"/>
        <w:widowControl/>
        <w:numPr>
          <w:ilvl w:val="0"/>
          <w:numId w:val="31"/>
        </w:numPr>
        <w:spacing w:after="240" w:line="276" w:lineRule="auto"/>
        <w:ind w:left="357" w:hanging="357"/>
        <w:contextualSpacing w:val="0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Wykonawca zobowiązuje się do przekazania w imieniu Zamawiającego wszystkim osobom wskazanym w ust.1 powyżej, a których dane osobowe udostępni Zamawiającemu w związku z realizacją niniejszej Umowy, informacji, o których mowa w art. 14 RODO, w zakresie analogicznym jak w ust.2"</w:t>
      </w:r>
    </w:p>
    <w:p w14:paraId="56A805B4" w14:textId="77777777" w:rsidR="00ED4898" w:rsidRDefault="00ED4898" w:rsidP="00ED4898">
      <w:pPr>
        <w:pStyle w:val="Teksttre3fci2"/>
        <w:spacing w:line="274" w:lineRule="exact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10 ZAWIADOMIENIA</w:t>
      </w:r>
    </w:p>
    <w:p w14:paraId="05222CD6" w14:textId="579C7E92" w:rsidR="006F5477" w:rsidRPr="006F5477" w:rsidRDefault="00866CB0" w:rsidP="00CB5508">
      <w:pPr>
        <w:pStyle w:val="Teksttre3fci2"/>
        <w:spacing w:line="274" w:lineRule="exact"/>
        <w:ind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ED4898">
        <w:rPr>
          <w:rFonts w:ascii="Arial" w:hAnsi="Arial" w:cs="Arial"/>
          <w:color w:val="000000"/>
          <w:sz w:val="22"/>
        </w:rPr>
        <w:t>akiekolwiek zawiadomienia lub notyfikacje dokonywane na podstawie niniejszej Umowy mogą być doręczone osobiście, za pomocą kuriera, listu poleconego za potwierdzeniem odbioru, drogą elektroniczną lub faksem za potwierdzeniem odbioru na adres:</w:t>
      </w:r>
    </w:p>
    <w:p w14:paraId="571D072C" w14:textId="05301717" w:rsidR="00ED4898" w:rsidRDefault="00ED4898" w:rsidP="00CB5508">
      <w:pPr>
        <w:pStyle w:val="Teksttre3fci2"/>
        <w:numPr>
          <w:ilvl w:val="0"/>
          <w:numId w:val="34"/>
        </w:numPr>
        <w:spacing w:line="270" w:lineRule="exact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Zamawiający</w:t>
      </w:r>
      <w:r>
        <w:rPr>
          <w:rFonts w:ascii="Arial" w:hAnsi="Arial" w:cs="Arial"/>
          <w:color w:val="000000"/>
          <w:sz w:val="22"/>
        </w:rPr>
        <w:t>:</w:t>
      </w:r>
    </w:p>
    <w:p w14:paraId="63522BEA" w14:textId="77777777" w:rsidR="00460AD6" w:rsidRDefault="00460AD6" w:rsidP="00CB5508">
      <w:pPr>
        <w:pStyle w:val="Teksttre3fci2"/>
        <w:spacing w:after="0"/>
        <w:ind w:firstLine="708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Szkoła Główna Gospodarstwa Wiejskiego w Warszawie </w:t>
      </w:r>
    </w:p>
    <w:p w14:paraId="44DF9193" w14:textId="2D36EAE3" w:rsidR="00460AD6" w:rsidRPr="00460AD6" w:rsidRDefault="00460AD6" w:rsidP="00CB5508">
      <w:pPr>
        <w:pStyle w:val="Teksttre3fci2"/>
        <w:spacing w:after="0"/>
        <w:ind w:left="708" w:firstLine="0"/>
        <w:jc w:val="both"/>
        <w:rPr>
          <w:rFonts w:ascii="Arial" w:hAnsi="Arial" w:cs="Arial"/>
          <w:color w:val="000000"/>
          <w:sz w:val="22"/>
        </w:rPr>
      </w:pPr>
      <w:r w:rsidRPr="00460AD6">
        <w:rPr>
          <w:rFonts w:ascii="Arial" w:hAnsi="Arial" w:cs="Arial"/>
          <w:b/>
          <w:color w:val="000000"/>
          <w:sz w:val="22"/>
        </w:rPr>
        <w:t>Niepubliczny Zakład Opieki Zdrowotnej</w:t>
      </w:r>
      <w:r w:rsidRPr="00460AD6">
        <w:rPr>
          <w:rFonts w:ascii="Arial" w:hAnsi="Arial" w:cs="Arial"/>
          <w:color w:val="000000"/>
          <w:sz w:val="22"/>
        </w:rPr>
        <w:t xml:space="preserve"> ul Nowoursynowska 161</w:t>
      </w:r>
    </w:p>
    <w:p w14:paraId="5EC859C4" w14:textId="2CC2831B" w:rsidR="00460AD6" w:rsidRPr="00460AD6" w:rsidRDefault="00460AD6" w:rsidP="00CB5508">
      <w:pPr>
        <w:pStyle w:val="Teksttre3fci2"/>
        <w:tabs>
          <w:tab w:val="left" w:pos="9923"/>
        </w:tabs>
        <w:spacing w:after="0"/>
        <w:ind w:left="708" w:right="32" w:firstLine="0"/>
        <w:rPr>
          <w:rFonts w:ascii="Arial" w:hAnsi="Arial" w:cs="Arial"/>
          <w:color w:val="000000"/>
          <w:sz w:val="22"/>
        </w:rPr>
      </w:pPr>
      <w:r w:rsidRPr="00460AD6">
        <w:rPr>
          <w:rFonts w:ascii="Arial" w:hAnsi="Arial" w:cs="Arial"/>
          <w:color w:val="000000"/>
          <w:sz w:val="22"/>
        </w:rPr>
        <w:t>0</w:t>
      </w:r>
      <w:r w:rsidR="00134F38">
        <w:rPr>
          <w:rFonts w:ascii="Arial" w:hAnsi="Arial" w:cs="Arial"/>
          <w:color w:val="000000"/>
          <w:sz w:val="22"/>
        </w:rPr>
        <w:t>2</w:t>
      </w:r>
      <w:r w:rsidRPr="00460AD6">
        <w:rPr>
          <w:rFonts w:ascii="Arial" w:hAnsi="Arial" w:cs="Arial"/>
          <w:color w:val="000000"/>
          <w:sz w:val="22"/>
        </w:rPr>
        <w:t xml:space="preserve">-787 Warszawa </w:t>
      </w:r>
    </w:p>
    <w:p w14:paraId="0AC4B873" w14:textId="0C97CA33" w:rsidR="00460AD6" w:rsidRDefault="00460AD6" w:rsidP="00CB5508">
      <w:pPr>
        <w:pStyle w:val="Teksttre3fci2"/>
        <w:tabs>
          <w:tab w:val="left" w:pos="9923"/>
        </w:tabs>
        <w:spacing w:after="0"/>
        <w:ind w:left="709" w:right="34" w:firstLine="0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Osobą uprawnioną do kontaktu jest Adam Kalinowski lub Anna Składowska</w:t>
      </w:r>
      <w:r w:rsidR="00866CB0">
        <w:rPr>
          <w:rFonts w:ascii="Arial" w:hAnsi="Arial" w:cs="Arial"/>
          <w:color w:val="000000"/>
          <w:sz w:val="22"/>
        </w:rPr>
        <w:t xml:space="preserve">, </w:t>
      </w:r>
      <w:r>
        <w:rPr>
          <w:rFonts w:ascii="Arial" w:hAnsi="Arial" w:cs="Arial"/>
          <w:color w:val="000000"/>
          <w:sz w:val="22"/>
        </w:rPr>
        <w:t xml:space="preserve">tel. (22) 593 14 30.  </w:t>
      </w:r>
    </w:p>
    <w:p w14:paraId="5EFF4BF9" w14:textId="77777777" w:rsidR="006F5477" w:rsidRPr="006F5477" w:rsidRDefault="006F5477" w:rsidP="006F5477">
      <w:pPr>
        <w:pStyle w:val="Teksttre3fci2"/>
        <w:tabs>
          <w:tab w:val="left" w:pos="9923"/>
        </w:tabs>
        <w:spacing w:after="0" w:line="270" w:lineRule="exact"/>
        <w:ind w:right="32" w:firstLine="0"/>
        <w:rPr>
          <w:rFonts w:ascii="Arial" w:hAnsi="Arial" w:cs="Arial"/>
          <w:color w:val="000000"/>
          <w:sz w:val="22"/>
        </w:rPr>
      </w:pPr>
    </w:p>
    <w:p w14:paraId="0D6B9CE3" w14:textId="77777777" w:rsidR="00ED4898" w:rsidRDefault="00ED4898" w:rsidP="00CB5508">
      <w:pPr>
        <w:pStyle w:val="Teksttre3fci2"/>
        <w:numPr>
          <w:ilvl w:val="0"/>
          <w:numId w:val="34"/>
        </w:numPr>
        <w:spacing w:line="270" w:lineRule="exact"/>
        <w:ind w:right="3260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Wykonawca</w:t>
      </w:r>
      <w:r>
        <w:rPr>
          <w:rFonts w:ascii="Arial" w:hAnsi="Arial" w:cs="Arial"/>
          <w:color w:val="000000"/>
          <w:sz w:val="22"/>
        </w:rPr>
        <w:t>:</w:t>
      </w:r>
    </w:p>
    <w:p w14:paraId="746E63DD" w14:textId="77777777" w:rsidR="00ED4898" w:rsidRDefault="00ED4898" w:rsidP="00CB5508">
      <w:pPr>
        <w:pStyle w:val="Teksttre3fci2"/>
        <w:spacing w:line="270" w:lineRule="exact"/>
        <w:ind w:right="3260" w:firstLine="709"/>
        <w:contextualSpacing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……..</w:t>
      </w:r>
    </w:p>
    <w:p w14:paraId="49FA065A" w14:textId="61BA82AB" w:rsidR="00ED4898" w:rsidRDefault="00ED4898" w:rsidP="00CB5508">
      <w:pPr>
        <w:pStyle w:val="xmsonormal"/>
        <w:ind w:firstLine="70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Osobą uprawnioną do kontaktu jest ….., tel. kom. </w:t>
      </w:r>
      <w:r w:rsidR="00CB5508">
        <w:rPr>
          <w:rFonts w:ascii="Arial" w:hAnsi="Arial" w:cs="Arial"/>
          <w:color w:val="000000"/>
        </w:rPr>
        <w:t>……….</w:t>
      </w:r>
      <w:r>
        <w:rPr>
          <w:rFonts w:ascii="Arial" w:hAnsi="Arial" w:cs="Arial"/>
          <w:color w:val="000000"/>
        </w:rPr>
        <w:t>.</w:t>
      </w:r>
    </w:p>
    <w:p w14:paraId="0EEF6FFA" w14:textId="77777777" w:rsidR="00ED4898" w:rsidRDefault="00ED4898" w:rsidP="000D199B">
      <w:pPr>
        <w:pStyle w:val="Teksttre3fci2"/>
        <w:spacing w:line="270" w:lineRule="exact"/>
        <w:ind w:right="-86" w:firstLine="0"/>
        <w:rPr>
          <w:rFonts w:ascii="Arial" w:hAnsi="Arial" w:cs="Arial"/>
        </w:rPr>
      </w:pPr>
    </w:p>
    <w:p w14:paraId="12A7846B" w14:textId="77777777" w:rsidR="00ED4898" w:rsidRDefault="00ED4898" w:rsidP="00ED4898">
      <w:pPr>
        <w:pStyle w:val="Teksttre3fci2"/>
        <w:spacing w:line="270" w:lineRule="exact"/>
        <w:ind w:right="-86"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11 ODPOWIEDZIALNOŚĆ</w:t>
      </w:r>
    </w:p>
    <w:p w14:paraId="0A1ECD76" w14:textId="77777777" w:rsidR="00ED4898" w:rsidRDefault="00ED4898" w:rsidP="00CB5508">
      <w:pPr>
        <w:pStyle w:val="Teksttre3fci2"/>
        <w:numPr>
          <w:ilvl w:val="0"/>
          <w:numId w:val="23"/>
        </w:numPr>
        <w:tabs>
          <w:tab w:val="clear" w:pos="0"/>
        </w:tabs>
        <w:spacing w:line="276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Wykonawca będzie odpowiedzialny za całość szkód poniesionych przez Zamawiającego z powodu niewykonania lub nienależytego wykonania umowy przez Wykonawcę.</w:t>
      </w:r>
    </w:p>
    <w:p w14:paraId="5ABCCDC8" w14:textId="154B9901" w:rsidR="00ED4898" w:rsidRDefault="00ED4898" w:rsidP="00CB5508">
      <w:pPr>
        <w:pStyle w:val="Teksttre3fci2"/>
        <w:numPr>
          <w:ilvl w:val="0"/>
          <w:numId w:val="23"/>
        </w:numPr>
        <w:tabs>
          <w:tab w:val="clear" w:pos="0"/>
        </w:tabs>
        <w:spacing w:line="276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Żadna ze Stron nie będzie odpowiadała za niewykonanie swoich zobowiązań wynikających z niniejszej umowy, jeżeli spowodowane zostały „Siłą wyższą”. “Siła wyższa“ oznacza wydarzenie nieprzewidywalne i poza kontrolą Strony, występujące po podpisaniu umowy, a uniemożliwiające wypełnienie obowiązków Strony. Wydarzenia takie mogą obejmować w szczególności: wojny, pożary, powodzie, embarga przewozowe, strajki oraz oficjalne decyzje organów władzy państwowej. W sytuacji „Siły wyższej” strony poinformują się natychmiast o</w:t>
      </w:r>
      <w:r w:rsidR="00134F38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jej zaistnieniu i w dobrej wierze rozpatrzą możliwości realizacji bądź rozwiązania umowy.</w:t>
      </w:r>
    </w:p>
    <w:p w14:paraId="68EBDEC1" w14:textId="71744A5B" w:rsidR="00ED4898" w:rsidRDefault="00ED4898" w:rsidP="000D199B">
      <w:pPr>
        <w:pStyle w:val="Teksttre3fci2"/>
        <w:tabs>
          <w:tab w:val="left" w:pos="1332"/>
        </w:tabs>
        <w:spacing w:line="270" w:lineRule="exact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lastRenderedPageBreak/>
        <w:t>§ 12 SPORY</w:t>
      </w:r>
    </w:p>
    <w:p w14:paraId="3BCD8F9E" w14:textId="77777777" w:rsidR="00ED4898" w:rsidRDefault="00ED4898" w:rsidP="00ED4898">
      <w:pPr>
        <w:pStyle w:val="Teksttre3fci2"/>
        <w:numPr>
          <w:ilvl w:val="3"/>
          <w:numId w:val="23"/>
        </w:numPr>
        <w:tabs>
          <w:tab w:val="left" w:pos="1086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Wszelkie spory między Stronami mogące wyniknąć w trakcie realizacji niniejszej umowy powinny być rozwiązywane bez zbędnej zwłoki drogą negocjacji między Stronami.</w:t>
      </w:r>
    </w:p>
    <w:p w14:paraId="580B83C1" w14:textId="77777777" w:rsidR="00ED4898" w:rsidRDefault="00ED4898" w:rsidP="00ED4898">
      <w:pPr>
        <w:pStyle w:val="Teksttre3fci2"/>
        <w:numPr>
          <w:ilvl w:val="3"/>
          <w:numId w:val="23"/>
        </w:numPr>
        <w:tabs>
          <w:tab w:val="left" w:pos="1086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przypadku niepowodzenia tych negocjacji, zaistniałe spory będzie rozstrzygał sąd właściwy dla siedziby Zamawiającego.</w:t>
      </w:r>
    </w:p>
    <w:p w14:paraId="4CCA5768" w14:textId="77777777" w:rsidR="00ED4898" w:rsidRDefault="00ED4898" w:rsidP="00ED4898">
      <w:pPr>
        <w:pStyle w:val="Teksttre3fci2"/>
        <w:tabs>
          <w:tab w:val="left" w:pos="366"/>
        </w:tabs>
        <w:spacing w:line="270" w:lineRule="exact"/>
        <w:ind w:left="2" w:firstLine="0"/>
        <w:jc w:val="center"/>
        <w:rPr>
          <w:rFonts w:ascii="Arial" w:hAnsi="Arial" w:cs="Arial"/>
        </w:rPr>
      </w:pPr>
    </w:p>
    <w:p w14:paraId="098817E3" w14:textId="77777777" w:rsidR="00ED4898" w:rsidRDefault="00ED4898" w:rsidP="00ED4898">
      <w:pPr>
        <w:pStyle w:val="Teksttre3fci2"/>
        <w:tabs>
          <w:tab w:val="left" w:pos="366"/>
        </w:tabs>
        <w:spacing w:line="270" w:lineRule="exact"/>
        <w:ind w:left="2"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13 POSTANOWIENIA KOŃCOWE</w:t>
      </w:r>
    </w:p>
    <w:p w14:paraId="07CC7D5D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Niniejsza umowa podlega prawu polskiemu.</w:t>
      </w:r>
    </w:p>
    <w:p w14:paraId="4AF21C98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Wykonawca nie może powierzyć wykonania umowy osobie trzeciej ani przenieść na nią swoich wierzytelności wynikających z umowy.</w:t>
      </w:r>
    </w:p>
    <w:p w14:paraId="453FDBD2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Poszczególne tytuły zastosowano w niniejszej umowie jedynie dla jej przejrzystości i nie mają wpływu na jej interpretację.</w:t>
      </w:r>
    </w:p>
    <w:p w14:paraId="3DE0D0A5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Wszelkie zmiany niniejszej umowy wymagają formy pisemnej pod rygorem nieważności.</w:t>
      </w:r>
    </w:p>
    <w:p w14:paraId="74B11D1C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Zamawiający dopuszcza możliwość zmiany Umowy w następujących przypadkach:</w:t>
      </w:r>
    </w:p>
    <w:p w14:paraId="49B6ACD6" w14:textId="77777777" w:rsidR="00ED4898" w:rsidRDefault="00ED4898" w:rsidP="00ED4898">
      <w:pPr>
        <w:pStyle w:val="Teksttre3fci2"/>
        <w:numPr>
          <w:ilvl w:val="1"/>
          <w:numId w:val="24"/>
        </w:numPr>
        <w:tabs>
          <w:tab w:val="left" w:pos="2715"/>
          <w:tab w:val="left" w:pos="3252"/>
          <w:tab w:val="left" w:pos="4221"/>
        </w:tabs>
        <w:spacing w:after="57" w:line="274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zakresie przedmiotu zamówienia, jeżeli zmiany są na korzyść Zamawiającego albo zaszły okoliczności których nie można było przewidzieć w chwili zawarcia Umowy</w:t>
      </w:r>
    </w:p>
    <w:p w14:paraId="00117CB7" w14:textId="77777777" w:rsidR="00ED4898" w:rsidRDefault="00ED4898" w:rsidP="00ED4898">
      <w:pPr>
        <w:pStyle w:val="Teksttre3fci2"/>
        <w:numPr>
          <w:ilvl w:val="1"/>
          <w:numId w:val="24"/>
        </w:numPr>
        <w:tabs>
          <w:tab w:val="left" w:pos="2715"/>
          <w:tab w:val="left" w:pos="3252"/>
          <w:tab w:val="left" w:pos="4226"/>
        </w:tabs>
        <w:spacing w:line="277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zakresie terminu realizacji, jeżeli zaszły okoliczności, których nie można było przewidzieć w chwili zawarcia Umowy niezależne od Wykonawcy, a w szczególności gdy realizowane jest zamówienie dodatkowe.</w:t>
      </w:r>
    </w:p>
    <w:p w14:paraId="39EA2C55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zakresie wynagrodzenia, jeżeli zmiany te są korzystne dla Zamawiającego a w szczególności w przypadku zmniejszenia realizacji przedmiotu zamówienia w zw. z brzmieniem § 2 ust. 13 umowy. Zmiana wynagrodzenia nastąpi proporcjonalnie do zmiany przedmiotu zamówienia</w:t>
      </w:r>
    </w:p>
    <w:p w14:paraId="67B38707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sprawach nieuregulowanych niniejszą umową mają zastosowanie przepisy Kodeksu cywilnego i ustawy Prawo zamówień publicznych.</w:t>
      </w:r>
    </w:p>
    <w:p w14:paraId="6D501053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Umowę sporządzono w czterech jednobrzmiących egzemplarzach, trzy egzemplarze dla Zamawiającego i jeden egzemplarz dla Wykonawcy</w:t>
      </w:r>
    </w:p>
    <w:p w14:paraId="188541BE" w14:textId="77777777" w:rsidR="00ED4898" w:rsidRDefault="00ED4898" w:rsidP="00ED4898">
      <w:pPr>
        <w:pStyle w:val="Teksttre3fci2"/>
        <w:spacing w:line="274" w:lineRule="exact"/>
        <w:ind w:firstLine="0"/>
        <w:jc w:val="both"/>
        <w:rPr>
          <w:rFonts w:ascii="Arial" w:hAnsi="Arial" w:cs="Arial"/>
        </w:rPr>
      </w:pPr>
    </w:p>
    <w:tbl>
      <w:tblPr>
        <w:tblStyle w:val="Tabela-Siatka"/>
        <w:tblW w:w="9628" w:type="dxa"/>
        <w:tblLayout w:type="fixed"/>
        <w:tblLook w:val="04A0" w:firstRow="1" w:lastRow="0" w:firstColumn="1" w:lastColumn="0" w:noHBand="0" w:noVBand="1"/>
      </w:tblPr>
      <w:tblGrid>
        <w:gridCol w:w="4815"/>
        <w:gridCol w:w="4813"/>
      </w:tblGrid>
      <w:tr w:rsidR="00ED4898" w14:paraId="13501906" w14:textId="77777777" w:rsidTr="00620CCD"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14:paraId="4B37C621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(pieczęć i podpis osób reprezentujących Zamawiającego)</w:t>
            </w:r>
          </w:p>
          <w:p w14:paraId="35B8AAFE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  <w:color w:val="000000"/>
                <w:sz w:val="22"/>
              </w:rPr>
            </w:pPr>
          </w:p>
          <w:p w14:paraId="0884A54C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  <w:color w:val="000000"/>
                <w:sz w:val="22"/>
              </w:rPr>
            </w:pPr>
          </w:p>
          <w:p w14:paraId="63C611F9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</w:tcPr>
          <w:p w14:paraId="40AC7498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(pieczęć i podpisy osób reprezentujących Wykonawcę)</w:t>
            </w:r>
          </w:p>
          <w:p w14:paraId="3301BDB7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</w:rPr>
            </w:pPr>
          </w:p>
          <w:p w14:paraId="64D7EECB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</w:rPr>
            </w:pPr>
          </w:p>
          <w:p w14:paraId="4AF0CF5E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</w:t>
            </w:r>
          </w:p>
        </w:tc>
      </w:tr>
    </w:tbl>
    <w:p w14:paraId="02DCC6C9" w14:textId="77777777" w:rsidR="00ED4898" w:rsidRDefault="00ED4898" w:rsidP="00ED4898">
      <w:pPr>
        <w:pStyle w:val="Teksttre3fci2"/>
        <w:spacing w:line="274" w:lineRule="exact"/>
        <w:ind w:firstLine="0"/>
        <w:jc w:val="both"/>
        <w:rPr>
          <w:rFonts w:ascii="Arial" w:hAnsi="Arial" w:cs="Arial"/>
        </w:rPr>
      </w:pPr>
    </w:p>
    <w:p w14:paraId="070F72D9" w14:textId="6B4A91AD" w:rsidR="00A21561" w:rsidRDefault="00ED4898">
      <w:pPr>
        <w:rPr>
          <w:rFonts w:ascii="Tahoma" w:hAnsi="Tahoma" w:cs="Tahoma"/>
          <w:sz w:val="16"/>
          <w:szCs w:val="16"/>
        </w:rPr>
      </w:pPr>
      <w:r>
        <w:rPr>
          <w:rFonts w:ascii="Arial" w:hAnsi="Arial" w:cs="Arial"/>
          <w:sz w:val="22"/>
        </w:rPr>
        <w:t xml:space="preserve"> </w:t>
      </w:r>
      <w:r w:rsidR="00174584" w:rsidRPr="00A21561">
        <w:rPr>
          <w:rFonts w:ascii="Tahoma" w:hAnsi="Tahoma" w:cs="Tahoma"/>
          <w:sz w:val="16"/>
          <w:szCs w:val="16"/>
        </w:rPr>
        <w:t>Załączniki</w:t>
      </w:r>
      <w:r w:rsidR="00A21561">
        <w:rPr>
          <w:rFonts w:ascii="Tahoma" w:hAnsi="Tahoma" w:cs="Tahoma"/>
          <w:sz w:val="16"/>
          <w:szCs w:val="16"/>
        </w:rPr>
        <w:t>:</w:t>
      </w:r>
    </w:p>
    <w:p w14:paraId="70C472EC" w14:textId="275ECB1B" w:rsidR="00866CB0" w:rsidRDefault="00866CB0" w:rsidP="00A21561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Wykaz Usług,</w:t>
      </w:r>
    </w:p>
    <w:p w14:paraId="76B5A65A" w14:textId="7AA29F79" w:rsidR="00A21561" w:rsidRPr="00A21561" w:rsidRDefault="00A21561" w:rsidP="00A21561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 w:rsidRPr="00A21561">
        <w:rPr>
          <w:rFonts w:ascii="Tahoma" w:hAnsi="Tahoma" w:cs="Tahoma"/>
          <w:sz w:val="16"/>
          <w:szCs w:val="16"/>
        </w:rPr>
        <w:t xml:space="preserve">Oferta </w:t>
      </w:r>
      <w:r w:rsidR="00724FFA" w:rsidRPr="00A21561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>Przyjmując</w:t>
      </w:r>
      <w:r w:rsidR="00724FFA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 xml:space="preserve">ego </w:t>
      </w:r>
      <w:r w:rsidR="00724FFA" w:rsidRPr="00A21561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>zamówienie</w:t>
      </w:r>
      <w:r w:rsidR="00866CB0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>,</w:t>
      </w:r>
    </w:p>
    <w:p w14:paraId="31BBBB63" w14:textId="26C39CAD" w:rsidR="00A21561" w:rsidRDefault="00724FFA" w:rsidP="00A21561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 w:rsidRPr="00A21561">
        <w:rPr>
          <w:rFonts w:ascii="Tahoma" w:hAnsi="Tahoma" w:cs="Tahoma"/>
          <w:sz w:val="16"/>
          <w:szCs w:val="16"/>
        </w:rPr>
        <w:t>Szczegółowe warunki konkursu</w:t>
      </w:r>
      <w:r w:rsidR="00A21561" w:rsidRPr="00A21561">
        <w:rPr>
          <w:rFonts w:ascii="Tahoma" w:hAnsi="Tahoma" w:cs="Tahoma"/>
          <w:sz w:val="16"/>
          <w:szCs w:val="16"/>
        </w:rPr>
        <w:t xml:space="preserve"> ofert</w:t>
      </w:r>
      <w:r w:rsidR="00B15108">
        <w:rPr>
          <w:rFonts w:ascii="Tahoma" w:hAnsi="Tahoma" w:cs="Tahoma"/>
          <w:sz w:val="16"/>
          <w:szCs w:val="16"/>
        </w:rPr>
        <w:t xml:space="preserve"> z załącznikami</w:t>
      </w:r>
      <w:r w:rsidR="00866CB0">
        <w:rPr>
          <w:rFonts w:ascii="Tahoma" w:hAnsi="Tahoma" w:cs="Tahoma"/>
          <w:sz w:val="16"/>
          <w:szCs w:val="16"/>
        </w:rPr>
        <w:t>,</w:t>
      </w:r>
    </w:p>
    <w:p w14:paraId="0A10A600" w14:textId="19C1D8A1" w:rsidR="004B092D" w:rsidRPr="00CB5508" w:rsidRDefault="00ED4898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Polisa OC</w:t>
      </w:r>
      <w:r w:rsidR="00866CB0">
        <w:rPr>
          <w:rFonts w:ascii="Tahoma" w:hAnsi="Tahoma" w:cs="Tahoma"/>
          <w:sz w:val="16"/>
          <w:szCs w:val="16"/>
        </w:rPr>
        <w:t xml:space="preserve"> Wykonawcy.</w:t>
      </w:r>
    </w:p>
    <w:sectPr w:rsidR="004B092D" w:rsidRPr="00CB5508" w:rsidSect="00575E2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2D6B05" w14:textId="77777777" w:rsidR="00CF46CF" w:rsidRDefault="00CF46CF" w:rsidP="006A28E1">
      <w:r>
        <w:separator/>
      </w:r>
    </w:p>
  </w:endnote>
  <w:endnote w:type="continuationSeparator" w:id="0">
    <w:p w14:paraId="4452C64C" w14:textId="77777777" w:rsidR="00CF46CF" w:rsidRDefault="00CF46CF" w:rsidP="006A2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horndale">
    <w:altName w:val="Times New Roman"/>
    <w:charset w:val="EE"/>
    <w:family w:val="roman"/>
    <w:pitch w:val="variable"/>
  </w:font>
  <w:font w:name="HG Mincho Light J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EE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48874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332CBF78" w14:textId="6565719B" w:rsidR="00A22983" w:rsidRDefault="00AF4E9D">
        <w:pPr>
          <w:pStyle w:val="Stopka"/>
          <w:jc w:val="right"/>
        </w:pPr>
        <w:r w:rsidRPr="00A22983">
          <w:rPr>
            <w:sz w:val="20"/>
            <w:szCs w:val="20"/>
          </w:rPr>
          <w:fldChar w:fldCharType="begin"/>
        </w:r>
        <w:r w:rsidR="00A22983" w:rsidRPr="00A22983">
          <w:rPr>
            <w:sz w:val="20"/>
            <w:szCs w:val="20"/>
          </w:rPr>
          <w:instrText xml:space="preserve"> PAGE   \* MERGEFORMAT </w:instrText>
        </w:r>
        <w:r w:rsidRPr="00A22983">
          <w:rPr>
            <w:sz w:val="20"/>
            <w:szCs w:val="20"/>
          </w:rPr>
          <w:fldChar w:fldCharType="separate"/>
        </w:r>
        <w:r w:rsidR="00320213">
          <w:rPr>
            <w:noProof/>
            <w:sz w:val="20"/>
            <w:szCs w:val="20"/>
          </w:rPr>
          <w:t>1</w:t>
        </w:r>
        <w:r w:rsidRPr="00A22983">
          <w:rPr>
            <w:sz w:val="20"/>
            <w:szCs w:val="20"/>
          </w:rPr>
          <w:fldChar w:fldCharType="end"/>
        </w:r>
      </w:p>
    </w:sdtContent>
  </w:sdt>
  <w:p w14:paraId="56BA3E6D" w14:textId="77777777" w:rsidR="00A22983" w:rsidRDefault="00A22983">
    <w:pPr>
      <w:pStyle w:val="Stopka"/>
    </w:pPr>
  </w:p>
  <w:p w14:paraId="5ED4A656" w14:textId="77777777" w:rsidR="00723FE3" w:rsidRDefault="00723FE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1D2C85" w14:textId="77777777" w:rsidR="00CF46CF" w:rsidRDefault="00CF46CF" w:rsidP="006A28E1">
      <w:r>
        <w:separator/>
      </w:r>
    </w:p>
  </w:footnote>
  <w:footnote w:type="continuationSeparator" w:id="0">
    <w:p w14:paraId="7454DAA5" w14:textId="77777777" w:rsidR="00CF46CF" w:rsidRDefault="00CF46CF" w:rsidP="006A28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250714" w14:textId="77777777" w:rsidR="00704113" w:rsidRDefault="00704113" w:rsidP="00704113">
    <w:pPr>
      <w:pStyle w:val="Nagwek"/>
      <w:rPr>
        <w:rFonts w:ascii="Tahoma" w:eastAsia="Calibri" w:hAnsi="Tahoma"/>
        <w:color w:val="auto"/>
        <w:sz w:val="16"/>
        <w:szCs w:val="16"/>
        <w:lang w:eastAsia="en-US"/>
      </w:rPr>
    </w:pPr>
    <w:r>
      <w:rPr>
        <w:rFonts w:ascii="Tahoma" w:hAnsi="Tahoma"/>
        <w:sz w:val="16"/>
        <w:szCs w:val="16"/>
      </w:rPr>
      <w:t xml:space="preserve">Znak sprawy NZOZ SGGW Zam. </w:t>
    </w:r>
    <w:proofErr w:type="spellStart"/>
    <w:r>
      <w:rPr>
        <w:rFonts w:ascii="Tahoma" w:hAnsi="Tahoma"/>
        <w:sz w:val="16"/>
        <w:szCs w:val="16"/>
      </w:rPr>
      <w:t>Publ</w:t>
    </w:r>
    <w:proofErr w:type="spellEnd"/>
    <w:r>
      <w:rPr>
        <w:rFonts w:ascii="Tahoma" w:hAnsi="Tahoma"/>
        <w:sz w:val="16"/>
        <w:szCs w:val="16"/>
      </w:rPr>
      <w:t>. nr 1 /23</w:t>
    </w:r>
  </w:p>
  <w:p w14:paraId="03C357EC" w14:textId="77777777" w:rsidR="006A28E1" w:rsidRDefault="006A28E1">
    <w:pPr>
      <w:pStyle w:val="Nagwek"/>
    </w:pPr>
  </w:p>
  <w:p w14:paraId="61711711" w14:textId="77777777" w:rsidR="00723FE3" w:rsidRDefault="00723FE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F3946"/>
    <w:multiLevelType w:val="hybridMultilevel"/>
    <w:tmpl w:val="C95EAD82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E5057"/>
    <w:multiLevelType w:val="multilevel"/>
    <w:tmpl w:val="CDDE5F9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" w15:restartNumberingAfterBreak="0">
    <w:nsid w:val="092F0698"/>
    <w:multiLevelType w:val="hybridMultilevel"/>
    <w:tmpl w:val="2FEAAC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411ED"/>
    <w:multiLevelType w:val="hybridMultilevel"/>
    <w:tmpl w:val="57E695A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55752"/>
    <w:multiLevelType w:val="multilevel"/>
    <w:tmpl w:val="7480CE4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5" w15:restartNumberingAfterBreak="0">
    <w:nsid w:val="0CB81422"/>
    <w:multiLevelType w:val="multilevel"/>
    <w:tmpl w:val="702A60DC"/>
    <w:lvl w:ilvl="0">
      <w:start w:val="1"/>
      <w:numFmt w:val="decimal"/>
      <w:lvlText w:val="%1."/>
      <w:lvlJc w:val="left"/>
      <w:pPr>
        <w:tabs>
          <w:tab w:val="num" w:pos="-3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-360"/>
        </w:tabs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-360"/>
        </w:tabs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14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-360"/>
        </w:tabs>
        <w:ind w:left="18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-3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252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-360"/>
        </w:tabs>
        <w:ind w:left="288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-360"/>
        </w:tabs>
        <w:ind w:left="3240" w:hanging="360"/>
      </w:pPr>
      <w:rPr>
        <w:rFonts w:hint="default"/>
      </w:rPr>
    </w:lvl>
  </w:abstractNum>
  <w:abstractNum w:abstractNumId="6" w15:restartNumberingAfterBreak="0">
    <w:nsid w:val="115C22DD"/>
    <w:multiLevelType w:val="multilevel"/>
    <w:tmpl w:val="62D8984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7" w15:restartNumberingAfterBreak="0">
    <w:nsid w:val="11800232"/>
    <w:multiLevelType w:val="hybridMultilevel"/>
    <w:tmpl w:val="54D4D9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015AA1"/>
    <w:multiLevelType w:val="multilevel"/>
    <w:tmpl w:val="30FCC2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9" w15:restartNumberingAfterBreak="0">
    <w:nsid w:val="1BA5410C"/>
    <w:multiLevelType w:val="multilevel"/>
    <w:tmpl w:val="6FE63DF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786128"/>
    <w:multiLevelType w:val="multilevel"/>
    <w:tmpl w:val="F9781B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11" w15:restartNumberingAfterBreak="0">
    <w:nsid w:val="20F21031"/>
    <w:multiLevelType w:val="hybridMultilevel"/>
    <w:tmpl w:val="F44236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0F5D63"/>
    <w:multiLevelType w:val="hybridMultilevel"/>
    <w:tmpl w:val="DE8E7EDA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BB7CD3"/>
    <w:multiLevelType w:val="multilevel"/>
    <w:tmpl w:val="F298712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14" w15:restartNumberingAfterBreak="0">
    <w:nsid w:val="2AEB32D5"/>
    <w:multiLevelType w:val="hybridMultilevel"/>
    <w:tmpl w:val="69E04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FC45E4"/>
    <w:multiLevelType w:val="hybridMultilevel"/>
    <w:tmpl w:val="F7949410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0AB1DFA"/>
    <w:multiLevelType w:val="hybridMultilevel"/>
    <w:tmpl w:val="B09AB872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EC2E01"/>
    <w:multiLevelType w:val="hybridMultilevel"/>
    <w:tmpl w:val="4B06B802"/>
    <w:lvl w:ilvl="0" w:tplc="E238113A">
      <w:start w:val="4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66005FA"/>
    <w:multiLevelType w:val="multilevel"/>
    <w:tmpl w:val="DF2671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19" w15:restartNumberingAfterBreak="0">
    <w:nsid w:val="48327779"/>
    <w:multiLevelType w:val="hybridMultilevel"/>
    <w:tmpl w:val="54A0F0DC"/>
    <w:lvl w:ilvl="0" w:tplc="B48C09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AF554F7"/>
    <w:multiLevelType w:val="multilevel"/>
    <w:tmpl w:val="A7DE60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1" w15:restartNumberingAfterBreak="0">
    <w:nsid w:val="4C313028"/>
    <w:multiLevelType w:val="multilevel"/>
    <w:tmpl w:val="D9B6C8D4"/>
    <w:lvl w:ilvl="0">
      <w:start w:val="1"/>
      <w:numFmt w:val="decimal"/>
      <w:lvlText w:val="%1."/>
      <w:lvlJc w:val="left"/>
      <w:pPr>
        <w:tabs>
          <w:tab w:val="num" w:pos="357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22" w15:restartNumberingAfterBreak="0">
    <w:nsid w:val="528329DD"/>
    <w:multiLevelType w:val="hybridMultilevel"/>
    <w:tmpl w:val="69E04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6D0EBA"/>
    <w:multiLevelType w:val="multilevel"/>
    <w:tmpl w:val="4E8CBB3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0"/>
        </w:tabs>
        <w:ind w:left="3600" w:hanging="360"/>
      </w:pPr>
    </w:lvl>
  </w:abstractNum>
  <w:abstractNum w:abstractNumId="24" w15:restartNumberingAfterBreak="0">
    <w:nsid w:val="55CB0907"/>
    <w:multiLevelType w:val="multilevel"/>
    <w:tmpl w:val="1D8E25F8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5" w15:restartNumberingAfterBreak="0">
    <w:nsid w:val="564A295C"/>
    <w:multiLevelType w:val="multilevel"/>
    <w:tmpl w:val="BCE8AB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26" w15:restartNumberingAfterBreak="0">
    <w:nsid w:val="59B656C2"/>
    <w:multiLevelType w:val="multilevel"/>
    <w:tmpl w:val="D7D0DD42"/>
    <w:lvl w:ilvl="0">
      <w:start w:val="2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-360"/>
        </w:tabs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-360"/>
        </w:tabs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14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-360"/>
        </w:tabs>
        <w:ind w:left="18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-3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252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-360"/>
        </w:tabs>
        <w:ind w:left="288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-360"/>
        </w:tabs>
        <w:ind w:left="3240" w:hanging="360"/>
      </w:pPr>
      <w:rPr>
        <w:rFonts w:hint="default"/>
      </w:rPr>
    </w:lvl>
  </w:abstractNum>
  <w:abstractNum w:abstractNumId="27" w15:restartNumberingAfterBreak="0">
    <w:nsid w:val="5C422989"/>
    <w:multiLevelType w:val="multilevel"/>
    <w:tmpl w:val="4C388C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8" w15:restartNumberingAfterBreak="0">
    <w:nsid w:val="65472BEE"/>
    <w:multiLevelType w:val="multilevel"/>
    <w:tmpl w:val="13782FF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9" w15:restartNumberingAfterBreak="0">
    <w:nsid w:val="6D006216"/>
    <w:multiLevelType w:val="hybridMultilevel"/>
    <w:tmpl w:val="75D604AA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F027F4D"/>
    <w:multiLevelType w:val="multilevel"/>
    <w:tmpl w:val="E9CE27F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31" w15:restartNumberingAfterBreak="0">
    <w:nsid w:val="710F1AD5"/>
    <w:multiLevelType w:val="singleLevel"/>
    <w:tmpl w:val="A2FE5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2" w15:restartNumberingAfterBreak="0">
    <w:nsid w:val="73C520AA"/>
    <w:multiLevelType w:val="hybridMultilevel"/>
    <w:tmpl w:val="BBC883BA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D27049A"/>
    <w:multiLevelType w:val="multilevel"/>
    <w:tmpl w:val="815E713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num w:numId="1">
    <w:abstractNumId w:val="16"/>
  </w:num>
  <w:num w:numId="2">
    <w:abstractNumId w:val="15"/>
  </w:num>
  <w:num w:numId="3">
    <w:abstractNumId w:val="29"/>
  </w:num>
  <w:num w:numId="4">
    <w:abstractNumId w:val="12"/>
  </w:num>
  <w:num w:numId="5">
    <w:abstractNumId w:val="0"/>
  </w:num>
  <w:num w:numId="6">
    <w:abstractNumId w:val="32"/>
  </w:num>
  <w:num w:numId="7">
    <w:abstractNumId w:val="7"/>
  </w:num>
  <w:num w:numId="8">
    <w:abstractNumId w:val="17"/>
  </w:num>
  <w:num w:numId="9">
    <w:abstractNumId w:val="3"/>
  </w:num>
  <w:num w:numId="10">
    <w:abstractNumId w:val="22"/>
  </w:num>
  <w:num w:numId="11">
    <w:abstractNumId w:val="9"/>
  </w:num>
  <w:num w:numId="12">
    <w:abstractNumId w:val="14"/>
  </w:num>
  <w:num w:numId="13">
    <w:abstractNumId w:val="19"/>
  </w:num>
  <w:num w:numId="14">
    <w:abstractNumId w:val="31"/>
  </w:num>
  <w:num w:numId="15">
    <w:abstractNumId w:val="20"/>
  </w:num>
  <w:num w:numId="16">
    <w:abstractNumId w:val="21"/>
  </w:num>
  <w:num w:numId="17">
    <w:abstractNumId w:val="4"/>
  </w:num>
  <w:num w:numId="18">
    <w:abstractNumId w:val="27"/>
  </w:num>
  <w:num w:numId="19">
    <w:abstractNumId w:val="8"/>
  </w:num>
  <w:num w:numId="20">
    <w:abstractNumId w:val="6"/>
  </w:num>
  <w:num w:numId="21">
    <w:abstractNumId w:val="23"/>
  </w:num>
  <w:num w:numId="22">
    <w:abstractNumId w:val="30"/>
  </w:num>
  <w:num w:numId="23">
    <w:abstractNumId w:val="10"/>
  </w:num>
  <w:num w:numId="24">
    <w:abstractNumId w:val="13"/>
  </w:num>
  <w:num w:numId="25">
    <w:abstractNumId w:val="18"/>
  </w:num>
  <w:num w:numId="26">
    <w:abstractNumId w:val="28"/>
  </w:num>
  <w:num w:numId="27">
    <w:abstractNumId w:val="5"/>
  </w:num>
  <w:num w:numId="28">
    <w:abstractNumId w:val="25"/>
  </w:num>
  <w:num w:numId="29">
    <w:abstractNumId w:val="33"/>
  </w:num>
  <w:num w:numId="30">
    <w:abstractNumId w:val="1"/>
  </w:num>
  <w:num w:numId="31">
    <w:abstractNumId w:val="24"/>
  </w:num>
  <w:num w:numId="32">
    <w:abstractNumId w:val="26"/>
  </w:num>
  <w:num w:numId="33">
    <w:abstractNumId w:val="2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4A9"/>
    <w:rsid w:val="00007883"/>
    <w:rsid w:val="00017BAC"/>
    <w:rsid w:val="00083ABC"/>
    <w:rsid w:val="000C0804"/>
    <w:rsid w:val="000C3864"/>
    <w:rsid w:val="000D02EA"/>
    <w:rsid w:val="000D199B"/>
    <w:rsid w:val="000F3119"/>
    <w:rsid w:val="000F4A79"/>
    <w:rsid w:val="001254D4"/>
    <w:rsid w:val="00134F38"/>
    <w:rsid w:val="00151D02"/>
    <w:rsid w:val="00166274"/>
    <w:rsid w:val="00167D17"/>
    <w:rsid w:val="00174584"/>
    <w:rsid w:val="00183FF7"/>
    <w:rsid w:val="00191489"/>
    <w:rsid w:val="00193F16"/>
    <w:rsid w:val="002014A9"/>
    <w:rsid w:val="0021230C"/>
    <w:rsid w:val="0029455B"/>
    <w:rsid w:val="002F3CCB"/>
    <w:rsid w:val="00305EF0"/>
    <w:rsid w:val="00320213"/>
    <w:rsid w:val="00325AED"/>
    <w:rsid w:val="00344370"/>
    <w:rsid w:val="0037201E"/>
    <w:rsid w:val="003767F5"/>
    <w:rsid w:val="00414479"/>
    <w:rsid w:val="00452649"/>
    <w:rsid w:val="00460AD6"/>
    <w:rsid w:val="00487442"/>
    <w:rsid w:val="004A193F"/>
    <w:rsid w:val="004B092D"/>
    <w:rsid w:val="004C46CF"/>
    <w:rsid w:val="005467F1"/>
    <w:rsid w:val="005743D3"/>
    <w:rsid w:val="00574C42"/>
    <w:rsid w:val="00575E27"/>
    <w:rsid w:val="005D712A"/>
    <w:rsid w:val="0065634F"/>
    <w:rsid w:val="006A28E1"/>
    <w:rsid w:val="006B389A"/>
    <w:rsid w:val="006F5477"/>
    <w:rsid w:val="00700B3A"/>
    <w:rsid w:val="00704113"/>
    <w:rsid w:val="00723FE3"/>
    <w:rsid w:val="00724FFA"/>
    <w:rsid w:val="00742C8C"/>
    <w:rsid w:val="00755F53"/>
    <w:rsid w:val="007761C2"/>
    <w:rsid w:val="007B2CAF"/>
    <w:rsid w:val="007B5370"/>
    <w:rsid w:val="007E1F53"/>
    <w:rsid w:val="00820C92"/>
    <w:rsid w:val="00866CB0"/>
    <w:rsid w:val="008E775A"/>
    <w:rsid w:val="00906F12"/>
    <w:rsid w:val="00913435"/>
    <w:rsid w:val="00927642"/>
    <w:rsid w:val="00932D99"/>
    <w:rsid w:val="00952AC2"/>
    <w:rsid w:val="009A2546"/>
    <w:rsid w:val="009A2FC0"/>
    <w:rsid w:val="009B67A2"/>
    <w:rsid w:val="009C2A45"/>
    <w:rsid w:val="009E1480"/>
    <w:rsid w:val="00A0309B"/>
    <w:rsid w:val="00A21561"/>
    <w:rsid w:val="00A22983"/>
    <w:rsid w:val="00A478A9"/>
    <w:rsid w:val="00AA73FF"/>
    <w:rsid w:val="00AA7878"/>
    <w:rsid w:val="00AB5218"/>
    <w:rsid w:val="00AF230F"/>
    <w:rsid w:val="00AF4E9D"/>
    <w:rsid w:val="00B15108"/>
    <w:rsid w:val="00B23799"/>
    <w:rsid w:val="00B5384E"/>
    <w:rsid w:val="00B636D9"/>
    <w:rsid w:val="00B72C72"/>
    <w:rsid w:val="00B86724"/>
    <w:rsid w:val="00BA3F15"/>
    <w:rsid w:val="00C95837"/>
    <w:rsid w:val="00CA6099"/>
    <w:rsid w:val="00CB08B3"/>
    <w:rsid w:val="00CB2528"/>
    <w:rsid w:val="00CB5508"/>
    <w:rsid w:val="00CC2C55"/>
    <w:rsid w:val="00CE0A0B"/>
    <w:rsid w:val="00CF46CF"/>
    <w:rsid w:val="00D00004"/>
    <w:rsid w:val="00D079AB"/>
    <w:rsid w:val="00D11E56"/>
    <w:rsid w:val="00D14B6C"/>
    <w:rsid w:val="00D653DC"/>
    <w:rsid w:val="00D72785"/>
    <w:rsid w:val="00D955C5"/>
    <w:rsid w:val="00DA4CBC"/>
    <w:rsid w:val="00DB6503"/>
    <w:rsid w:val="00E21DDA"/>
    <w:rsid w:val="00E47C8A"/>
    <w:rsid w:val="00ED4898"/>
    <w:rsid w:val="00EF0500"/>
    <w:rsid w:val="00F36912"/>
    <w:rsid w:val="00F66903"/>
    <w:rsid w:val="00F81664"/>
    <w:rsid w:val="00F87F53"/>
    <w:rsid w:val="00FC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457D7"/>
  <w15:docId w15:val="{4221FAB7-B7A3-47F8-AD52-E38749CEC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014A9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215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2014A9"/>
    <w:pPr>
      <w:keepNext/>
      <w:widowControl/>
      <w:suppressAutoHyphens w:val="0"/>
      <w:ind w:firstLine="142"/>
      <w:outlineLvl w:val="4"/>
    </w:pPr>
    <w:rPr>
      <w:rFonts w:ascii="Arial" w:eastAsia="Times New Roman" w:hAnsi="Arial"/>
      <w:i/>
      <w:color w:val="auto"/>
      <w:sz w:val="22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2156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2014A9"/>
    <w:rPr>
      <w:rFonts w:ascii="Arial" w:eastAsia="Times New Roman" w:hAnsi="Arial" w:cs="Times New Roman"/>
      <w:i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81664"/>
    <w:pPr>
      <w:ind w:left="720"/>
      <w:contextualSpacing/>
    </w:p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2156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A2156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6A28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A28E1"/>
    <w:rPr>
      <w:rFonts w:ascii="Thorndale" w:eastAsia="HG Mincho Light J" w:hAnsi="Thorndale" w:cs="Times New Roman"/>
      <w:color w:val="000000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6A28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A28E1"/>
    <w:rPr>
      <w:rFonts w:ascii="Thorndale" w:eastAsia="HG Mincho Light J" w:hAnsi="Thorndale" w:cs="Times New Roman"/>
      <w:color w:val="000000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7B5370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4B092D"/>
    <w:pPr>
      <w:widowControl/>
      <w:suppressAutoHyphens w:val="0"/>
    </w:pPr>
    <w:rPr>
      <w:rFonts w:ascii="Times New Roman" w:eastAsia="Times New Roman" w:hAnsi="Times New Roman"/>
      <w:color w:val="auto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4B092D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D02EA"/>
    <w:rPr>
      <w:color w:val="605E5C"/>
      <w:shd w:val="clear" w:color="auto" w:fill="E1DFDD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ED4898"/>
    <w:rPr>
      <w:rFonts w:ascii="Consolas" w:eastAsia="Calibri" w:hAnsi="Consolas" w:cs="Times New Roman"/>
      <w:sz w:val="21"/>
      <w:szCs w:val="21"/>
      <w:lang w:val="x-none" w:eastAsia="x-none"/>
    </w:rPr>
  </w:style>
  <w:style w:type="paragraph" w:customStyle="1" w:styleId="Teksttre3fci3">
    <w:name w:val="Tekst treś3fci (3)"/>
    <w:uiPriority w:val="99"/>
    <w:qFormat/>
    <w:rsid w:val="00ED4898"/>
    <w:pPr>
      <w:widowControl w:val="0"/>
      <w:shd w:val="clear" w:color="auto" w:fill="FFFFFF"/>
      <w:suppressAutoHyphens/>
      <w:spacing w:after="0" w:line="240" w:lineRule="auto"/>
      <w:jc w:val="center"/>
    </w:pPr>
    <w:rPr>
      <w:rFonts w:ascii="Liberation Serif" w:eastAsia="Times New Roman" w:hAnsi="Liberation Serif" w:cs="Liberation Serif"/>
      <w:kern w:val="2"/>
      <w:sz w:val="20"/>
      <w:szCs w:val="20"/>
      <w:lang w:eastAsia="pl-PL"/>
    </w:rPr>
  </w:style>
  <w:style w:type="paragraph" w:customStyle="1" w:styleId="Teksttre3fci2">
    <w:name w:val="Tekst treś3fci (2)"/>
    <w:uiPriority w:val="99"/>
    <w:qFormat/>
    <w:rsid w:val="00ED4898"/>
    <w:pPr>
      <w:widowControl w:val="0"/>
      <w:shd w:val="clear" w:color="auto" w:fill="FFFFFF"/>
      <w:suppressAutoHyphens/>
      <w:spacing w:after="240" w:line="240" w:lineRule="auto"/>
      <w:ind w:hanging="360"/>
    </w:pPr>
    <w:rPr>
      <w:rFonts w:ascii="Liberation Serif" w:eastAsia="Times New Roman" w:hAnsi="Liberation Serif" w:cs="Liberation Serif"/>
      <w:kern w:val="2"/>
      <w:sz w:val="24"/>
      <w:szCs w:val="24"/>
      <w:lang w:eastAsia="pl-PL"/>
    </w:rPr>
  </w:style>
  <w:style w:type="paragraph" w:customStyle="1" w:styleId="Teksttre3fci4">
    <w:name w:val="Tekst treś3fci (4)"/>
    <w:uiPriority w:val="99"/>
    <w:qFormat/>
    <w:rsid w:val="00ED4898"/>
    <w:pPr>
      <w:widowControl w:val="0"/>
      <w:shd w:val="clear" w:color="auto" w:fill="FFFFFF"/>
      <w:suppressAutoHyphens/>
      <w:spacing w:before="240" w:after="0" w:line="240" w:lineRule="auto"/>
      <w:jc w:val="center"/>
    </w:pPr>
    <w:rPr>
      <w:rFonts w:ascii="Liberation Serif" w:eastAsia="Times New Roman" w:hAnsi="Liberation Serif" w:cs="Liberation Serif"/>
      <w:b/>
      <w:bCs/>
      <w:kern w:val="2"/>
      <w:sz w:val="24"/>
      <w:szCs w:val="24"/>
      <w:lang w:eastAsia="pl-PL"/>
    </w:rPr>
  </w:style>
  <w:style w:type="paragraph" w:customStyle="1" w:styleId="xmsonormal">
    <w:name w:val="x_msonormal"/>
    <w:basedOn w:val="Normalny"/>
    <w:qFormat/>
    <w:rsid w:val="00ED4898"/>
    <w:pPr>
      <w:widowControl/>
    </w:pPr>
    <w:rPr>
      <w:rFonts w:ascii="Calibri" w:eastAsiaTheme="minorHAnsi" w:hAnsi="Calibri" w:cs="Calibri"/>
      <w:color w:val="auto"/>
      <w:sz w:val="22"/>
      <w:szCs w:val="22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ED4898"/>
    <w:pPr>
      <w:widowControl/>
    </w:pPr>
    <w:rPr>
      <w:rFonts w:ascii="Consolas" w:eastAsia="Calibri" w:hAnsi="Consolas"/>
      <w:color w:val="auto"/>
      <w:sz w:val="21"/>
      <w:szCs w:val="21"/>
      <w:lang w:val="x-none" w:eastAsia="x-none"/>
    </w:rPr>
  </w:style>
  <w:style w:type="character" w:customStyle="1" w:styleId="ZwykytekstZnak1">
    <w:name w:val="Zwykły tekst Znak1"/>
    <w:basedOn w:val="Domylnaczcionkaakapitu"/>
    <w:uiPriority w:val="99"/>
    <w:semiHidden/>
    <w:rsid w:val="00ED4898"/>
    <w:rPr>
      <w:rFonts w:ascii="Consolas" w:eastAsia="HG Mincho Light J" w:hAnsi="Consolas" w:cs="Times New Roman"/>
      <w:color w:val="000000"/>
      <w:sz w:val="21"/>
      <w:szCs w:val="21"/>
      <w:lang w:eastAsia="ar-SA"/>
    </w:rPr>
  </w:style>
  <w:style w:type="table" w:styleId="Tabela-Siatka">
    <w:name w:val="Table Grid"/>
    <w:basedOn w:val="Standardowy"/>
    <w:uiPriority w:val="59"/>
    <w:rsid w:val="00ED4898"/>
    <w:pPr>
      <w:suppressAutoHyphens/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99"/>
    <w:qFormat/>
    <w:rsid w:val="00134F38"/>
    <w:pPr>
      <w:suppressAutoHyphens/>
      <w:spacing w:after="0" w:line="240" w:lineRule="auto"/>
    </w:pPr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66CB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66CB0"/>
    <w:rPr>
      <w:rFonts w:ascii="Thorndale" w:eastAsia="HG Mincho Light J" w:hAnsi="Thorndale" w:cs="Times New Roman"/>
      <w:color w:val="000000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66CB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550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508"/>
    <w:rPr>
      <w:rFonts w:ascii="Segoe UI" w:eastAsia="HG Mincho Light J" w:hAnsi="Segoe UI" w:cs="Segoe UI"/>
      <w:color w:val="000000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73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gg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98CD7-F10C-4046-9013-DAA61462A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2351</Words>
  <Characters>14111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NZOZ SGGW</Company>
  <LinksUpToDate>false</LinksUpToDate>
  <CharactersWithSpaces>16430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Kalinowski</dc:creator>
  <cp:keywords/>
  <dc:description/>
  <cp:lastModifiedBy>Adam Kalinowski</cp:lastModifiedBy>
  <cp:revision>6</cp:revision>
  <cp:lastPrinted>2022-11-02T08:52:00Z</cp:lastPrinted>
  <dcterms:created xsi:type="dcterms:W3CDTF">2023-02-27T11:06:00Z</dcterms:created>
  <dcterms:modified xsi:type="dcterms:W3CDTF">2023-02-28T09:32:00Z</dcterms:modified>
</cp:coreProperties>
</file>